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AEACA"/>
  <w:body>
    <w:p w14:paraId="792251DE" w14:textId="4EB33FFA" w:rsidR="00442A9E" w:rsidRDefault="00442A9E" w:rsidP="00442A9E">
      <w:pPr>
        <w:spacing w:line="66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黑体" w:cs="Times New Roman" w:hint="eastAsia"/>
          <w:sz w:val="44"/>
          <w:szCs w:val="44"/>
        </w:rPr>
        <w:t>关于</w:t>
      </w:r>
      <w:r>
        <w:rPr>
          <w:rFonts w:ascii="方正小标宋简体" w:eastAsia="方正小标宋简体" w:hAnsi="方正小标宋简体" w:cs="方正小标宋简体" w:hint="eastAsia"/>
          <w:bCs/>
          <w:sz w:val="44"/>
          <w:szCs w:val="44"/>
        </w:rPr>
        <w:t>第四批自治区级一流本科课程</w:t>
      </w:r>
    </w:p>
    <w:p w14:paraId="34ABB5E6" w14:textId="77777777" w:rsidR="00442A9E" w:rsidRDefault="00442A9E" w:rsidP="00442A9E">
      <w:pPr>
        <w:spacing w:line="660" w:lineRule="exact"/>
        <w:jc w:val="center"/>
        <w:rPr>
          <w:rFonts w:ascii="方正小标宋简体" w:eastAsia="方正小标宋简体" w:hAnsi="黑体" w:cs="Times New Roman" w:hint="eastAsia"/>
          <w:sz w:val="44"/>
          <w:szCs w:val="44"/>
        </w:rPr>
      </w:pPr>
      <w:r>
        <w:rPr>
          <w:rFonts w:ascii="方正小标宋简体" w:eastAsia="方正小标宋简体" w:hAnsi="方正小标宋简体" w:cs="方正小标宋简体" w:hint="eastAsia"/>
          <w:bCs/>
          <w:sz w:val="44"/>
          <w:szCs w:val="44"/>
        </w:rPr>
        <w:t>我校拟推荐申报名单的公示</w:t>
      </w:r>
    </w:p>
    <w:p w14:paraId="3A6E02F6" w14:textId="77777777" w:rsidR="00442A9E" w:rsidRDefault="00442A9E" w:rsidP="00442A9E">
      <w:pPr>
        <w:spacing w:line="586" w:lineRule="exact"/>
        <w:rPr>
          <w:rFonts w:ascii="仿宋_GB2312" w:eastAsia="仿宋_GB2312" w:hAnsi="仿宋_GB2312" w:cs="仿宋_GB2312" w:hint="eastAsia"/>
          <w:sz w:val="32"/>
          <w:szCs w:val="32"/>
        </w:rPr>
      </w:pPr>
    </w:p>
    <w:p w14:paraId="29745902" w14:textId="77777777" w:rsidR="00442A9E" w:rsidRDefault="00442A9E" w:rsidP="00442A9E">
      <w:pPr>
        <w:pStyle w:val="Default"/>
        <w:spacing w:line="580" w:lineRule="exact"/>
        <w:jc w:val="both"/>
        <w:rPr>
          <w:rFonts w:ascii="仿宋" w:eastAsia="仿宋" w:hAnsi="仿宋" w:hint="eastAsia"/>
          <w:color w:val="auto"/>
          <w:sz w:val="32"/>
          <w:szCs w:val="32"/>
        </w:rPr>
      </w:pPr>
      <w:r>
        <w:rPr>
          <w:rFonts w:ascii="仿宋" w:eastAsia="仿宋" w:hAnsi="仿宋" w:hint="eastAsia"/>
          <w:color w:val="auto"/>
          <w:sz w:val="32"/>
          <w:szCs w:val="32"/>
        </w:rPr>
        <w:t>各单位、各部门：</w:t>
      </w:r>
    </w:p>
    <w:p w14:paraId="6F8759B2" w14:textId="36C300C9" w:rsidR="00442A9E" w:rsidRDefault="00442A9E" w:rsidP="00442A9E">
      <w:pPr>
        <w:pStyle w:val="Default"/>
        <w:spacing w:line="580" w:lineRule="exact"/>
        <w:ind w:firstLineChars="200" w:firstLine="640"/>
        <w:jc w:val="both"/>
        <w:rPr>
          <w:rFonts w:ascii="仿宋" w:eastAsia="仿宋" w:hAnsi="仿宋" w:hint="eastAsia"/>
          <w:color w:val="auto"/>
          <w:sz w:val="32"/>
          <w:szCs w:val="32"/>
        </w:rPr>
      </w:pPr>
      <w:r>
        <w:rPr>
          <w:rFonts w:ascii="仿宋" w:eastAsia="仿宋" w:hAnsi="仿宋" w:hint="eastAsia"/>
          <w:color w:val="auto"/>
          <w:sz w:val="32"/>
          <w:szCs w:val="32"/>
        </w:rPr>
        <w:t>根据《</w:t>
      </w:r>
      <w:r w:rsidRPr="00442A9E">
        <w:rPr>
          <w:rFonts w:ascii="仿宋" w:eastAsia="仿宋" w:hAnsi="仿宋" w:hint="eastAsia"/>
          <w:color w:val="auto"/>
          <w:sz w:val="32"/>
          <w:szCs w:val="32"/>
        </w:rPr>
        <w:t>自治区教育厅关于开展第四批自治区级一流本科课程认定工作的通知</w:t>
      </w:r>
      <w:r>
        <w:rPr>
          <w:rFonts w:ascii="仿宋" w:eastAsia="仿宋" w:hAnsi="仿宋" w:hint="eastAsia"/>
          <w:color w:val="auto"/>
          <w:sz w:val="32"/>
          <w:szCs w:val="32"/>
        </w:rPr>
        <w:t>》</w:t>
      </w:r>
      <w:r>
        <w:rPr>
          <w:rFonts w:ascii="仿宋" w:eastAsia="仿宋" w:hAnsi="仿宋" w:hint="eastAsia"/>
          <w:color w:val="auto"/>
          <w:sz w:val="32"/>
          <w:szCs w:val="32"/>
          <w:lang w:eastAsia="zh-Hans"/>
        </w:rPr>
        <w:t>要求</w:t>
      </w:r>
      <w:r>
        <w:rPr>
          <w:rFonts w:ascii="仿宋" w:eastAsia="仿宋" w:hAnsi="仿宋"/>
          <w:color w:val="auto"/>
          <w:sz w:val="32"/>
          <w:szCs w:val="32"/>
          <w:lang w:eastAsia="zh-Hans"/>
        </w:rPr>
        <w:t>，</w:t>
      </w:r>
      <w:r>
        <w:rPr>
          <w:rFonts w:ascii="仿宋" w:eastAsia="仿宋" w:hAnsi="仿宋" w:hint="eastAsia"/>
          <w:color w:val="auto"/>
          <w:sz w:val="32"/>
          <w:szCs w:val="32"/>
        </w:rPr>
        <w:t>经教师个人申报、学院推荐、学校审核，拟推荐25门</w:t>
      </w:r>
      <w:r>
        <w:rPr>
          <w:rFonts w:ascii="仿宋" w:eastAsia="仿宋" w:hAnsi="仿宋" w:hint="eastAsia"/>
          <w:color w:val="auto"/>
          <w:sz w:val="32"/>
          <w:szCs w:val="32"/>
          <w:lang w:eastAsia="zh-Hans"/>
        </w:rPr>
        <w:t>课程</w:t>
      </w:r>
      <w:r>
        <w:rPr>
          <w:rFonts w:ascii="仿宋" w:eastAsia="仿宋" w:hAnsi="仿宋"/>
          <w:color w:val="auto"/>
          <w:sz w:val="32"/>
          <w:szCs w:val="32"/>
          <w:lang w:eastAsia="zh-Hans"/>
        </w:rPr>
        <w:t>（</w:t>
      </w:r>
      <w:r>
        <w:rPr>
          <w:rFonts w:ascii="仿宋" w:eastAsia="仿宋" w:hAnsi="仿宋" w:hint="eastAsia"/>
          <w:color w:val="auto"/>
          <w:sz w:val="32"/>
          <w:szCs w:val="32"/>
          <w:lang w:eastAsia="zh-Hans"/>
        </w:rPr>
        <w:t>见附件</w:t>
      </w:r>
      <w:r>
        <w:rPr>
          <w:rFonts w:ascii="仿宋" w:eastAsia="仿宋" w:hAnsi="仿宋"/>
          <w:color w:val="auto"/>
          <w:sz w:val="32"/>
          <w:szCs w:val="32"/>
          <w:lang w:eastAsia="zh-Hans"/>
        </w:rPr>
        <w:t>）</w:t>
      </w:r>
      <w:r>
        <w:rPr>
          <w:rFonts w:ascii="仿宋" w:eastAsia="仿宋" w:hAnsi="仿宋" w:hint="eastAsia"/>
          <w:color w:val="auto"/>
          <w:sz w:val="32"/>
          <w:szCs w:val="32"/>
        </w:rPr>
        <w:t>至自治区教育厅，现予以公示。</w:t>
      </w:r>
    </w:p>
    <w:p w14:paraId="3688F5CE" w14:textId="3D6BA5BB" w:rsidR="00442A9E" w:rsidRDefault="00442A9E" w:rsidP="00442A9E">
      <w:pPr>
        <w:spacing w:line="586" w:lineRule="exact"/>
        <w:ind w:firstLineChars="200" w:firstLine="640"/>
        <w:rPr>
          <w:rFonts w:ascii="仿宋_GB2312" w:eastAsia="仿宋_GB2312" w:hAnsi="仿宋_GB2312" w:cs="仿宋_GB2312" w:hint="eastAsia"/>
          <w:color w:val="000000"/>
          <w:kern w:val="0"/>
          <w:sz w:val="32"/>
          <w:szCs w:val="32"/>
          <w:lang w:bidi="ar"/>
        </w:rPr>
      </w:pPr>
      <w:r>
        <w:rPr>
          <w:rFonts w:ascii="仿宋_GB2312" w:eastAsia="仿宋_GB2312" w:hAnsi="仿宋_GB2312" w:cs="仿宋_GB2312" w:hint="eastAsia"/>
          <w:color w:val="000000"/>
          <w:kern w:val="0"/>
          <w:sz w:val="32"/>
          <w:szCs w:val="32"/>
          <w:lang w:bidi="ar"/>
        </w:rPr>
        <w:t>公示时间：2025年6月27日—7月3日。公示期内如有异议，请以书面</w:t>
      </w:r>
      <w:proofErr w:type="gramStart"/>
      <w:r>
        <w:rPr>
          <w:rFonts w:ascii="仿宋_GB2312" w:eastAsia="仿宋_GB2312" w:hAnsi="仿宋_GB2312" w:cs="仿宋_GB2312" w:hint="eastAsia"/>
          <w:color w:val="000000"/>
          <w:kern w:val="0"/>
          <w:sz w:val="32"/>
          <w:szCs w:val="32"/>
          <w:lang w:bidi="ar"/>
        </w:rPr>
        <w:t>形式并署真实</w:t>
      </w:r>
      <w:proofErr w:type="gramEnd"/>
      <w:r>
        <w:rPr>
          <w:rFonts w:ascii="仿宋_GB2312" w:eastAsia="仿宋_GB2312" w:hAnsi="仿宋_GB2312" w:cs="仿宋_GB2312" w:hint="eastAsia"/>
          <w:color w:val="000000"/>
          <w:kern w:val="0"/>
          <w:sz w:val="32"/>
          <w:szCs w:val="32"/>
          <w:lang w:bidi="ar"/>
        </w:rPr>
        <w:t>姓名和单位向教务处反映，否则不予受理。</w:t>
      </w:r>
    </w:p>
    <w:p w14:paraId="3F4AA84B" w14:textId="7AC8BD11" w:rsidR="00442A9E" w:rsidRDefault="00442A9E" w:rsidP="00442A9E">
      <w:pPr>
        <w:spacing w:line="58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联系人：</w:t>
      </w:r>
      <w:r>
        <w:rPr>
          <w:rFonts w:ascii="仿宋_GB2312" w:eastAsia="仿宋_GB2312" w:hAnsi="仿宋_GB2312" w:cs="仿宋_GB2312" w:hint="eastAsia"/>
          <w:sz w:val="32"/>
          <w:szCs w:val="32"/>
          <w:lang w:eastAsia="zh-Hans"/>
        </w:rPr>
        <w:t>邓琼</w:t>
      </w:r>
      <w:r>
        <w:rPr>
          <w:rFonts w:ascii="仿宋_GB2312" w:eastAsia="仿宋_GB2312" w:hAnsi="仿宋_GB2312" w:cs="仿宋_GB2312" w:hint="eastAsia"/>
          <w:sz w:val="32"/>
          <w:szCs w:val="32"/>
        </w:rPr>
        <w:t>，电话：2290071</w:t>
      </w:r>
    </w:p>
    <w:p w14:paraId="2E271186" w14:textId="77777777" w:rsidR="00442A9E" w:rsidRDefault="00442A9E" w:rsidP="00442A9E">
      <w:pPr>
        <w:spacing w:line="586"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p>
    <w:p w14:paraId="2BD81813" w14:textId="77777777" w:rsidR="00442A9E" w:rsidRDefault="00442A9E" w:rsidP="00442A9E">
      <w:pPr>
        <w:spacing w:line="586"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教务处</w:t>
      </w:r>
    </w:p>
    <w:p w14:paraId="1C2054F1" w14:textId="4895B5BF" w:rsidR="00442A9E" w:rsidRDefault="00442A9E" w:rsidP="00442A9E">
      <w:pPr>
        <w:spacing w:line="586"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2025年6月27日</w:t>
      </w:r>
    </w:p>
    <w:p w14:paraId="6339FA74" w14:textId="77777777" w:rsidR="00894494" w:rsidRDefault="00894494">
      <w:pPr>
        <w:rPr>
          <w:rFonts w:hint="eastAsia"/>
        </w:rPr>
      </w:pPr>
    </w:p>
    <w:p w14:paraId="334289AA" w14:textId="77777777" w:rsidR="000B0A8A" w:rsidRPr="00795710" w:rsidRDefault="000B0A8A">
      <w:pPr>
        <w:rPr>
          <w:rFonts w:hint="eastAsia"/>
        </w:rPr>
      </w:pPr>
    </w:p>
    <w:p w14:paraId="3D403D34" w14:textId="77777777" w:rsidR="000B0A8A" w:rsidRDefault="000B0A8A">
      <w:pPr>
        <w:rPr>
          <w:rFonts w:hint="eastAsia"/>
        </w:rPr>
      </w:pPr>
    </w:p>
    <w:p w14:paraId="0911D544" w14:textId="77777777" w:rsidR="000B0A8A" w:rsidRDefault="000B0A8A">
      <w:pPr>
        <w:rPr>
          <w:rFonts w:hint="eastAsia"/>
        </w:rPr>
      </w:pPr>
    </w:p>
    <w:p w14:paraId="0BA910F5" w14:textId="77777777" w:rsidR="000B0A8A" w:rsidRDefault="000B0A8A">
      <w:pPr>
        <w:rPr>
          <w:rFonts w:hint="eastAsia"/>
        </w:rPr>
      </w:pPr>
    </w:p>
    <w:p w14:paraId="3A00567F" w14:textId="77777777" w:rsidR="000B0A8A" w:rsidRDefault="000B0A8A">
      <w:pPr>
        <w:rPr>
          <w:rFonts w:hint="eastAsia"/>
        </w:rPr>
      </w:pPr>
    </w:p>
    <w:p w14:paraId="21A73142" w14:textId="77777777" w:rsidR="000B0A8A" w:rsidRDefault="000B0A8A">
      <w:pPr>
        <w:rPr>
          <w:rFonts w:hint="eastAsia"/>
        </w:rPr>
      </w:pPr>
    </w:p>
    <w:p w14:paraId="393AB047" w14:textId="77777777" w:rsidR="000B0A8A" w:rsidRDefault="000B0A8A">
      <w:pPr>
        <w:rPr>
          <w:rFonts w:hint="eastAsia"/>
        </w:rPr>
      </w:pPr>
    </w:p>
    <w:p w14:paraId="7F03D6C4" w14:textId="77777777" w:rsidR="000B0A8A" w:rsidRDefault="000B0A8A">
      <w:pPr>
        <w:rPr>
          <w:rFonts w:hint="eastAsia"/>
        </w:rPr>
      </w:pPr>
    </w:p>
    <w:p w14:paraId="7C2EB570" w14:textId="77777777" w:rsidR="000B0A8A" w:rsidRDefault="000B0A8A">
      <w:pPr>
        <w:rPr>
          <w:rFonts w:hint="eastAsia"/>
        </w:rPr>
      </w:pPr>
    </w:p>
    <w:p w14:paraId="697090D1" w14:textId="77777777" w:rsidR="000B0A8A" w:rsidRDefault="000B0A8A">
      <w:pPr>
        <w:rPr>
          <w:rFonts w:hint="eastAsia"/>
        </w:rPr>
      </w:pPr>
    </w:p>
    <w:p w14:paraId="5D097735" w14:textId="77777777" w:rsidR="000B0A8A" w:rsidRDefault="000B0A8A">
      <w:pPr>
        <w:rPr>
          <w:rFonts w:hint="eastAsia"/>
        </w:rPr>
      </w:pPr>
    </w:p>
    <w:p w14:paraId="5E95C403" w14:textId="77777777" w:rsidR="000B0A8A" w:rsidRDefault="000B0A8A">
      <w:pPr>
        <w:rPr>
          <w:rFonts w:hint="eastAsia"/>
        </w:rPr>
      </w:pPr>
    </w:p>
    <w:p w14:paraId="7C5DFC30" w14:textId="77777777" w:rsidR="000B0A8A" w:rsidRDefault="000B0A8A">
      <w:pPr>
        <w:rPr>
          <w:rFonts w:hint="eastAsia"/>
        </w:rPr>
      </w:pPr>
    </w:p>
    <w:p w14:paraId="7A761254" w14:textId="77777777" w:rsidR="000B0A8A" w:rsidRDefault="000B0A8A">
      <w:pPr>
        <w:rPr>
          <w:rFonts w:hint="eastAsia"/>
        </w:rPr>
      </w:pPr>
    </w:p>
    <w:p w14:paraId="7F79A761" w14:textId="77777777" w:rsidR="000B0A8A" w:rsidRDefault="000B0A8A">
      <w:pPr>
        <w:rPr>
          <w:rFonts w:hint="eastAsia"/>
        </w:rPr>
      </w:pPr>
    </w:p>
    <w:p w14:paraId="2F47F1B6" w14:textId="77777777" w:rsidR="000B0A8A" w:rsidRDefault="000B0A8A">
      <w:pPr>
        <w:rPr>
          <w:rFonts w:hint="eastAsia"/>
        </w:rPr>
        <w:sectPr w:rsidR="000B0A8A">
          <w:pgSz w:w="11906" w:h="16838"/>
          <w:pgMar w:top="1440" w:right="1800" w:bottom="1440" w:left="1800" w:header="851" w:footer="992" w:gutter="0"/>
          <w:cols w:space="425"/>
          <w:docGrid w:type="lines" w:linePitch="312"/>
        </w:sectPr>
      </w:pPr>
    </w:p>
    <w:p w14:paraId="0801DEDF" w14:textId="106BF45E" w:rsidR="000B0A8A" w:rsidRDefault="000B0A8A">
      <w:pPr>
        <w:rPr>
          <w:rFonts w:ascii="仿宋" w:eastAsia="仿宋" w:hAnsi="仿宋" w:hint="eastAsia"/>
          <w:sz w:val="32"/>
          <w:szCs w:val="40"/>
        </w:rPr>
      </w:pPr>
      <w:r w:rsidRPr="000B0A8A">
        <w:rPr>
          <w:rFonts w:ascii="仿宋" w:eastAsia="仿宋" w:hAnsi="仿宋" w:hint="eastAsia"/>
          <w:sz w:val="32"/>
          <w:szCs w:val="40"/>
        </w:rPr>
        <w:lastRenderedPageBreak/>
        <w:t>附件：</w:t>
      </w:r>
    </w:p>
    <w:p w14:paraId="79511AD1" w14:textId="1EB78C1A" w:rsidR="000B0A8A" w:rsidRDefault="000B0A8A" w:rsidP="000B0A8A">
      <w:pPr>
        <w:spacing w:line="66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第四批自治区级一流本科课程拟推荐汇总表</w:t>
      </w:r>
    </w:p>
    <w:p w14:paraId="0A0E9076" w14:textId="77777777" w:rsidR="00A73C89" w:rsidRPr="000B0A8A" w:rsidRDefault="00A73C89" w:rsidP="000B0A8A">
      <w:pPr>
        <w:spacing w:line="660" w:lineRule="exact"/>
        <w:jc w:val="center"/>
        <w:rPr>
          <w:rFonts w:ascii="仿宋" w:eastAsia="仿宋" w:hAnsi="仿宋" w:hint="eastAsia"/>
          <w:sz w:val="32"/>
          <w:szCs w:val="40"/>
        </w:rPr>
      </w:pPr>
    </w:p>
    <w:tbl>
      <w:tblPr>
        <w:tblW w:w="13745" w:type="dxa"/>
        <w:tblLook w:val="04A0" w:firstRow="1" w:lastRow="0" w:firstColumn="1" w:lastColumn="0" w:noHBand="0" w:noVBand="1"/>
      </w:tblPr>
      <w:tblGrid>
        <w:gridCol w:w="620"/>
        <w:gridCol w:w="2636"/>
        <w:gridCol w:w="1417"/>
        <w:gridCol w:w="1418"/>
        <w:gridCol w:w="1275"/>
        <w:gridCol w:w="2268"/>
        <w:gridCol w:w="1276"/>
        <w:gridCol w:w="1559"/>
        <w:gridCol w:w="1276"/>
      </w:tblGrid>
      <w:tr w:rsidR="00A73C89" w:rsidRPr="000B0A8A" w14:paraId="3F4A29A9" w14:textId="77777777" w:rsidTr="007727E5">
        <w:trPr>
          <w:trHeight w:val="66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tcPr>
          <w:p w14:paraId="51C44130" w14:textId="6D1333E0"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序号</w:t>
            </w:r>
          </w:p>
        </w:tc>
        <w:tc>
          <w:tcPr>
            <w:tcW w:w="2636" w:type="dxa"/>
            <w:tcBorders>
              <w:top w:val="single" w:sz="4" w:space="0" w:color="auto"/>
              <w:left w:val="nil"/>
              <w:bottom w:val="single" w:sz="4" w:space="0" w:color="auto"/>
              <w:right w:val="single" w:sz="4" w:space="0" w:color="auto"/>
            </w:tcBorders>
            <w:shd w:val="clear" w:color="auto" w:fill="auto"/>
            <w:vAlign w:val="center"/>
          </w:tcPr>
          <w:p w14:paraId="04543818" w14:textId="5FB2C90A"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课程名称</w:t>
            </w:r>
          </w:p>
        </w:tc>
        <w:tc>
          <w:tcPr>
            <w:tcW w:w="1417" w:type="dxa"/>
            <w:tcBorders>
              <w:top w:val="single" w:sz="4" w:space="0" w:color="auto"/>
              <w:left w:val="nil"/>
              <w:bottom w:val="single" w:sz="4" w:space="0" w:color="auto"/>
              <w:right w:val="single" w:sz="4" w:space="0" w:color="auto"/>
            </w:tcBorders>
            <w:shd w:val="clear" w:color="auto" w:fill="auto"/>
            <w:vAlign w:val="center"/>
          </w:tcPr>
          <w:p w14:paraId="2DF8A219" w14:textId="4056CE8C"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课程分类</w:t>
            </w:r>
          </w:p>
        </w:tc>
        <w:tc>
          <w:tcPr>
            <w:tcW w:w="1418" w:type="dxa"/>
            <w:tcBorders>
              <w:top w:val="single" w:sz="4" w:space="0" w:color="auto"/>
              <w:left w:val="nil"/>
              <w:bottom w:val="single" w:sz="4" w:space="0" w:color="auto"/>
              <w:right w:val="single" w:sz="4" w:space="0" w:color="auto"/>
            </w:tcBorders>
            <w:shd w:val="clear" w:color="auto" w:fill="auto"/>
            <w:vAlign w:val="center"/>
          </w:tcPr>
          <w:p w14:paraId="366F6775" w14:textId="3FEDD91E"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项目类型</w:t>
            </w:r>
          </w:p>
        </w:tc>
        <w:tc>
          <w:tcPr>
            <w:tcW w:w="1275" w:type="dxa"/>
            <w:tcBorders>
              <w:top w:val="single" w:sz="4" w:space="0" w:color="auto"/>
              <w:left w:val="nil"/>
              <w:bottom w:val="single" w:sz="4" w:space="0" w:color="auto"/>
              <w:right w:val="single" w:sz="4" w:space="0" w:color="auto"/>
            </w:tcBorders>
            <w:shd w:val="clear" w:color="auto" w:fill="auto"/>
            <w:vAlign w:val="center"/>
          </w:tcPr>
          <w:p w14:paraId="6AE0CD31" w14:textId="2C1C75BE"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推荐组别</w:t>
            </w:r>
          </w:p>
        </w:tc>
        <w:tc>
          <w:tcPr>
            <w:tcW w:w="2268" w:type="dxa"/>
            <w:tcBorders>
              <w:top w:val="single" w:sz="4" w:space="0" w:color="auto"/>
              <w:left w:val="nil"/>
              <w:bottom w:val="single" w:sz="4" w:space="0" w:color="auto"/>
              <w:right w:val="single" w:sz="4" w:space="0" w:color="auto"/>
            </w:tcBorders>
            <w:shd w:val="clear" w:color="auto" w:fill="auto"/>
            <w:vAlign w:val="center"/>
          </w:tcPr>
          <w:p w14:paraId="4D2CBAE6" w14:textId="64CA4B1E"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所属专业名称</w:t>
            </w:r>
          </w:p>
        </w:tc>
        <w:tc>
          <w:tcPr>
            <w:tcW w:w="1276" w:type="dxa"/>
            <w:tcBorders>
              <w:top w:val="single" w:sz="4" w:space="0" w:color="auto"/>
              <w:left w:val="nil"/>
              <w:bottom w:val="single" w:sz="4" w:space="0" w:color="auto"/>
              <w:right w:val="single" w:sz="4" w:space="0" w:color="auto"/>
            </w:tcBorders>
            <w:shd w:val="clear" w:color="auto" w:fill="auto"/>
            <w:vAlign w:val="center"/>
          </w:tcPr>
          <w:p w14:paraId="480AEB30" w14:textId="373CB172"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所属专业代码</w:t>
            </w:r>
          </w:p>
        </w:tc>
        <w:tc>
          <w:tcPr>
            <w:tcW w:w="1559" w:type="dxa"/>
            <w:tcBorders>
              <w:top w:val="single" w:sz="4" w:space="0" w:color="auto"/>
              <w:left w:val="nil"/>
              <w:bottom w:val="single" w:sz="4" w:space="0" w:color="auto"/>
              <w:right w:val="single" w:sz="4" w:space="0" w:color="auto"/>
            </w:tcBorders>
            <w:shd w:val="clear" w:color="auto" w:fill="auto"/>
            <w:vAlign w:val="center"/>
          </w:tcPr>
          <w:p w14:paraId="65ED5DE9" w14:textId="14E09CFE"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课程负责人</w:t>
            </w:r>
          </w:p>
        </w:tc>
        <w:tc>
          <w:tcPr>
            <w:tcW w:w="1276" w:type="dxa"/>
            <w:tcBorders>
              <w:top w:val="single" w:sz="4" w:space="0" w:color="auto"/>
              <w:left w:val="nil"/>
              <w:bottom w:val="single" w:sz="4" w:space="0" w:color="auto"/>
              <w:right w:val="single" w:sz="4" w:space="0" w:color="auto"/>
            </w:tcBorders>
            <w:shd w:val="clear" w:color="auto" w:fill="auto"/>
            <w:vAlign w:val="center"/>
          </w:tcPr>
          <w:p w14:paraId="5E38ACCD" w14:textId="4BAF4E0B" w:rsidR="00A73C89" w:rsidRPr="000B0A8A" w:rsidRDefault="00A73C89" w:rsidP="000B0A8A">
            <w:pPr>
              <w:widowControl/>
              <w:jc w:val="center"/>
              <w:rPr>
                <w:rFonts w:ascii="仿宋" w:eastAsia="仿宋" w:hAnsi="仿宋" w:cs="宋体" w:hint="eastAsia"/>
                <w:b/>
                <w:bCs/>
                <w:color w:val="000000"/>
                <w:kern w:val="0"/>
                <w:sz w:val="24"/>
              </w:rPr>
            </w:pPr>
            <w:r w:rsidRPr="00A73C89">
              <w:rPr>
                <w:rFonts w:ascii="仿宋" w:eastAsia="仿宋" w:hAnsi="仿宋" w:cs="宋体" w:hint="eastAsia"/>
                <w:b/>
                <w:bCs/>
                <w:color w:val="000000"/>
                <w:kern w:val="0"/>
                <w:sz w:val="24"/>
              </w:rPr>
              <w:t>职称</w:t>
            </w:r>
          </w:p>
        </w:tc>
      </w:tr>
      <w:tr w:rsidR="00A73C89" w:rsidRPr="000B0A8A" w14:paraId="2794A073"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5FAF6F50" w14:textId="46695C30"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w:t>
            </w:r>
          </w:p>
        </w:tc>
        <w:tc>
          <w:tcPr>
            <w:tcW w:w="2636" w:type="dxa"/>
            <w:tcBorders>
              <w:top w:val="nil"/>
              <w:left w:val="nil"/>
              <w:bottom w:val="single" w:sz="4" w:space="0" w:color="auto"/>
              <w:right w:val="single" w:sz="4" w:space="0" w:color="auto"/>
            </w:tcBorders>
            <w:shd w:val="clear" w:color="auto" w:fill="auto"/>
            <w:vAlign w:val="center"/>
          </w:tcPr>
          <w:p w14:paraId="1B25C385" w14:textId="21DD2280"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环境影响评价</w:t>
            </w:r>
          </w:p>
        </w:tc>
        <w:tc>
          <w:tcPr>
            <w:tcW w:w="1417" w:type="dxa"/>
            <w:tcBorders>
              <w:top w:val="nil"/>
              <w:left w:val="nil"/>
              <w:bottom w:val="single" w:sz="4" w:space="0" w:color="auto"/>
              <w:right w:val="single" w:sz="4" w:space="0" w:color="auto"/>
            </w:tcBorders>
            <w:shd w:val="clear" w:color="auto" w:fill="auto"/>
            <w:vAlign w:val="center"/>
          </w:tcPr>
          <w:p w14:paraId="12CA97D1" w14:textId="3B814AD0"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color w:val="000000"/>
                <w:kern w:val="0"/>
                <w:sz w:val="24"/>
              </w:rPr>
              <w:t>通识课</w:t>
            </w:r>
            <w:proofErr w:type="gramEnd"/>
          </w:p>
        </w:tc>
        <w:tc>
          <w:tcPr>
            <w:tcW w:w="1418" w:type="dxa"/>
            <w:tcBorders>
              <w:top w:val="nil"/>
              <w:left w:val="nil"/>
              <w:bottom w:val="single" w:sz="4" w:space="0" w:color="auto"/>
              <w:right w:val="single" w:sz="4" w:space="0" w:color="auto"/>
            </w:tcBorders>
            <w:shd w:val="clear" w:color="auto" w:fill="auto"/>
            <w:vAlign w:val="center"/>
          </w:tcPr>
          <w:p w14:paraId="012EDFE2" w14:textId="6A1FDDE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w:t>
            </w:r>
          </w:p>
        </w:tc>
        <w:tc>
          <w:tcPr>
            <w:tcW w:w="1275" w:type="dxa"/>
            <w:tcBorders>
              <w:top w:val="nil"/>
              <w:left w:val="nil"/>
              <w:bottom w:val="single" w:sz="4" w:space="0" w:color="auto"/>
              <w:right w:val="single" w:sz="4" w:space="0" w:color="auto"/>
            </w:tcBorders>
            <w:shd w:val="clear" w:color="auto" w:fill="auto"/>
            <w:vAlign w:val="center"/>
          </w:tcPr>
          <w:p w14:paraId="7E4F81FE" w14:textId="63901C8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4B3AE383" w14:textId="2AA2BFA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环境工程</w:t>
            </w:r>
          </w:p>
        </w:tc>
        <w:tc>
          <w:tcPr>
            <w:tcW w:w="1276" w:type="dxa"/>
            <w:tcBorders>
              <w:top w:val="nil"/>
              <w:left w:val="nil"/>
              <w:bottom w:val="single" w:sz="4" w:space="0" w:color="auto"/>
              <w:right w:val="single" w:sz="4" w:space="0" w:color="auto"/>
            </w:tcBorders>
            <w:shd w:val="clear" w:color="auto" w:fill="auto"/>
            <w:vAlign w:val="center"/>
          </w:tcPr>
          <w:p w14:paraId="2D36EFBC" w14:textId="409E6EDC"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082502</w:t>
            </w:r>
          </w:p>
        </w:tc>
        <w:tc>
          <w:tcPr>
            <w:tcW w:w="1559" w:type="dxa"/>
            <w:tcBorders>
              <w:top w:val="nil"/>
              <w:left w:val="nil"/>
              <w:bottom w:val="single" w:sz="4" w:space="0" w:color="auto"/>
              <w:right w:val="single" w:sz="4" w:space="0" w:color="auto"/>
            </w:tcBorders>
            <w:shd w:val="clear" w:color="auto" w:fill="auto"/>
            <w:vAlign w:val="center"/>
          </w:tcPr>
          <w:p w14:paraId="2F97BC4A" w14:textId="190FD2E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李林</w:t>
            </w:r>
          </w:p>
        </w:tc>
        <w:tc>
          <w:tcPr>
            <w:tcW w:w="1276" w:type="dxa"/>
            <w:tcBorders>
              <w:top w:val="nil"/>
              <w:left w:val="nil"/>
              <w:bottom w:val="single" w:sz="4" w:space="0" w:color="auto"/>
              <w:right w:val="single" w:sz="4" w:space="0" w:color="auto"/>
            </w:tcBorders>
            <w:shd w:val="clear" w:color="auto" w:fill="auto"/>
            <w:vAlign w:val="center"/>
          </w:tcPr>
          <w:p w14:paraId="6B1F372D" w14:textId="0F1BA23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71413D05"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5DA53E71" w14:textId="7BACD14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w:t>
            </w:r>
          </w:p>
        </w:tc>
        <w:tc>
          <w:tcPr>
            <w:tcW w:w="2636" w:type="dxa"/>
            <w:tcBorders>
              <w:top w:val="nil"/>
              <w:left w:val="nil"/>
              <w:bottom w:val="single" w:sz="4" w:space="0" w:color="auto"/>
              <w:right w:val="single" w:sz="4" w:space="0" w:color="auto"/>
            </w:tcBorders>
            <w:shd w:val="clear" w:color="auto" w:fill="auto"/>
            <w:vAlign w:val="center"/>
          </w:tcPr>
          <w:p w14:paraId="2890655E" w14:textId="7A16CDF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机器学习</w:t>
            </w:r>
          </w:p>
        </w:tc>
        <w:tc>
          <w:tcPr>
            <w:tcW w:w="1417" w:type="dxa"/>
            <w:tcBorders>
              <w:top w:val="nil"/>
              <w:left w:val="nil"/>
              <w:bottom w:val="single" w:sz="4" w:space="0" w:color="auto"/>
              <w:right w:val="single" w:sz="4" w:space="0" w:color="auto"/>
            </w:tcBorders>
            <w:shd w:val="clear" w:color="auto" w:fill="auto"/>
            <w:vAlign w:val="center"/>
          </w:tcPr>
          <w:p w14:paraId="468D86B0" w14:textId="57E949B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3E74E8FA" w14:textId="2BBDAD0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261A8CE6" w14:textId="26A48EB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639C115E" w14:textId="12039E6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电子信息工程</w:t>
            </w:r>
          </w:p>
        </w:tc>
        <w:tc>
          <w:tcPr>
            <w:tcW w:w="1276" w:type="dxa"/>
            <w:tcBorders>
              <w:top w:val="nil"/>
              <w:left w:val="nil"/>
              <w:bottom w:val="single" w:sz="4" w:space="0" w:color="auto"/>
              <w:right w:val="single" w:sz="4" w:space="0" w:color="auto"/>
            </w:tcBorders>
            <w:shd w:val="clear" w:color="auto" w:fill="auto"/>
            <w:vAlign w:val="center"/>
          </w:tcPr>
          <w:p w14:paraId="75533DBA" w14:textId="2FE1B24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080701</w:t>
            </w:r>
          </w:p>
        </w:tc>
        <w:tc>
          <w:tcPr>
            <w:tcW w:w="1559" w:type="dxa"/>
            <w:tcBorders>
              <w:top w:val="nil"/>
              <w:left w:val="nil"/>
              <w:bottom w:val="single" w:sz="4" w:space="0" w:color="auto"/>
              <w:right w:val="single" w:sz="4" w:space="0" w:color="auto"/>
            </w:tcBorders>
            <w:shd w:val="clear" w:color="auto" w:fill="auto"/>
            <w:vAlign w:val="center"/>
          </w:tcPr>
          <w:p w14:paraId="15740F12" w14:textId="0081699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林乐平</w:t>
            </w:r>
          </w:p>
        </w:tc>
        <w:tc>
          <w:tcPr>
            <w:tcW w:w="1276" w:type="dxa"/>
            <w:tcBorders>
              <w:top w:val="nil"/>
              <w:left w:val="nil"/>
              <w:bottom w:val="single" w:sz="4" w:space="0" w:color="auto"/>
              <w:right w:val="single" w:sz="4" w:space="0" w:color="auto"/>
            </w:tcBorders>
            <w:shd w:val="clear" w:color="auto" w:fill="auto"/>
            <w:vAlign w:val="center"/>
          </w:tcPr>
          <w:p w14:paraId="2072DAD1" w14:textId="7FBBD1B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111BCEFD"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518DC193" w14:textId="636944DA"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3</w:t>
            </w:r>
          </w:p>
        </w:tc>
        <w:tc>
          <w:tcPr>
            <w:tcW w:w="2636" w:type="dxa"/>
            <w:tcBorders>
              <w:top w:val="nil"/>
              <w:left w:val="nil"/>
              <w:bottom w:val="single" w:sz="4" w:space="0" w:color="auto"/>
              <w:right w:val="single" w:sz="4" w:space="0" w:color="auto"/>
            </w:tcBorders>
            <w:shd w:val="clear" w:color="auto" w:fill="auto"/>
            <w:vAlign w:val="center"/>
          </w:tcPr>
          <w:p w14:paraId="51DA8EBD" w14:textId="4099B8A0"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程序设计与问题求解</w:t>
            </w:r>
          </w:p>
        </w:tc>
        <w:tc>
          <w:tcPr>
            <w:tcW w:w="1417" w:type="dxa"/>
            <w:tcBorders>
              <w:top w:val="nil"/>
              <w:left w:val="nil"/>
              <w:bottom w:val="single" w:sz="4" w:space="0" w:color="auto"/>
              <w:right w:val="single" w:sz="4" w:space="0" w:color="auto"/>
            </w:tcBorders>
            <w:shd w:val="clear" w:color="auto" w:fill="auto"/>
            <w:vAlign w:val="center"/>
          </w:tcPr>
          <w:p w14:paraId="48A2D229" w14:textId="644CB8B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29653F25" w14:textId="6E569E6A"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2C343686" w14:textId="0C083E3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6A1C827A" w14:textId="3347D1F8"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kern w:val="0"/>
                <w:sz w:val="24"/>
              </w:rPr>
              <w:t>计算机科学与技术</w:t>
            </w:r>
          </w:p>
        </w:tc>
        <w:tc>
          <w:tcPr>
            <w:tcW w:w="1276" w:type="dxa"/>
            <w:tcBorders>
              <w:top w:val="nil"/>
              <w:left w:val="nil"/>
              <w:bottom w:val="single" w:sz="4" w:space="0" w:color="auto"/>
              <w:right w:val="single" w:sz="4" w:space="0" w:color="auto"/>
            </w:tcBorders>
            <w:shd w:val="clear" w:color="auto" w:fill="auto"/>
            <w:vAlign w:val="center"/>
          </w:tcPr>
          <w:p w14:paraId="62C66D51" w14:textId="654EF8F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kern w:val="0"/>
                <w:sz w:val="24"/>
              </w:rPr>
              <w:t>080901</w:t>
            </w:r>
          </w:p>
        </w:tc>
        <w:tc>
          <w:tcPr>
            <w:tcW w:w="1559" w:type="dxa"/>
            <w:tcBorders>
              <w:top w:val="nil"/>
              <w:left w:val="nil"/>
              <w:bottom w:val="single" w:sz="4" w:space="0" w:color="auto"/>
              <w:right w:val="single" w:sz="4" w:space="0" w:color="auto"/>
            </w:tcBorders>
            <w:shd w:val="clear" w:color="auto" w:fill="auto"/>
            <w:vAlign w:val="center"/>
          </w:tcPr>
          <w:p w14:paraId="715CA4F3" w14:textId="21B164A9"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kern w:val="0"/>
                <w:sz w:val="24"/>
              </w:rPr>
              <w:t>李优</w:t>
            </w:r>
            <w:proofErr w:type="gramEnd"/>
          </w:p>
        </w:tc>
        <w:tc>
          <w:tcPr>
            <w:tcW w:w="1276" w:type="dxa"/>
            <w:tcBorders>
              <w:top w:val="nil"/>
              <w:left w:val="nil"/>
              <w:bottom w:val="single" w:sz="4" w:space="0" w:color="auto"/>
              <w:right w:val="single" w:sz="4" w:space="0" w:color="auto"/>
            </w:tcBorders>
            <w:shd w:val="clear" w:color="auto" w:fill="auto"/>
            <w:vAlign w:val="center"/>
          </w:tcPr>
          <w:p w14:paraId="0A30E708" w14:textId="2D6F6DD4"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kern w:val="0"/>
                <w:sz w:val="24"/>
              </w:rPr>
              <w:t>教授</w:t>
            </w:r>
          </w:p>
        </w:tc>
      </w:tr>
      <w:tr w:rsidR="00A73C89" w:rsidRPr="000B0A8A" w14:paraId="632479EE"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28F22F00" w14:textId="5A0D1F51"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4</w:t>
            </w:r>
          </w:p>
        </w:tc>
        <w:tc>
          <w:tcPr>
            <w:tcW w:w="2636" w:type="dxa"/>
            <w:tcBorders>
              <w:top w:val="nil"/>
              <w:left w:val="nil"/>
              <w:bottom w:val="single" w:sz="4" w:space="0" w:color="auto"/>
              <w:right w:val="single" w:sz="4" w:space="0" w:color="auto"/>
            </w:tcBorders>
            <w:shd w:val="clear" w:color="auto" w:fill="auto"/>
            <w:vAlign w:val="center"/>
          </w:tcPr>
          <w:p w14:paraId="59C572D7" w14:textId="2FF46AD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光电仪器原理与设计</w:t>
            </w:r>
          </w:p>
        </w:tc>
        <w:tc>
          <w:tcPr>
            <w:tcW w:w="1417" w:type="dxa"/>
            <w:tcBorders>
              <w:top w:val="nil"/>
              <w:left w:val="nil"/>
              <w:bottom w:val="single" w:sz="4" w:space="0" w:color="auto"/>
              <w:right w:val="single" w:sz="4" w:space="0" w:color="auto"/>
            </w:tcBorders>
            <w:shd w:val="clear" w:color="auto" w:fill="auto"/>
            <w:vAlign w:val="center"/>
          </w:tcPr>
          <w:p w14:paraId="06D375CE" w14:textId="4EB37E5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795B0F30" w14:textId="5703A1D5"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35629CD9" w14:textId="41643F5F"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232806C7" w14:textId="3DDFF4EE"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光电信息科学与工程</w:t>
            </w:r>
          </w:p>
        </w:tc>
        <w:tc>
          <w:tcPr>
            <w:tcW w:w="1276" w:type="dxa"/>
            <w:tcBorders>
              <w:top w:val="nil"/>
              <w:left w:val="nil"/>
              <w:bottom w:val="single" w:sz="4" w:space="0" w:color="auto"/>
              <w:right w:val="single" w:sz="4" w:space="0" w:color="auto"/>
            </w:tcBorders>
            <w:shd w:val="clear" w:color="auto" w:fill="auto"/>
            <w:vAlign w:val="center"/>
          </w:tcPr>
          <w:p w14:paraId="5198C0E1" w14:textId="53C42AFF"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080705</w:t>
            </w:r>
          </w:p>
        </w:tc>
        <w:tc>
          <w:tcPr>
            <w:tcW w:w="1559" w:type="dxa"/>
            <w:tcBorders>
              <w:top w:val="nil"/>
              <w:left w:val="nil"/>
              <w:bottom w:val="single" w:sz="4" w:space="0" w:color="auto"/>
              <w:right w:val="single" w:sz="4" w:space="0" w:color="auto"/>
            </w:tcBorders>
            <w:shd w:val="clear" w:color="auto" w:fill="auto"/>
            <w:vAlign w:val="center"/>
          </w:tcPr>
          <w:p w14:paraId="6C2C679B" w14:textId="27B25EFE" w:rsidR="00A73C89" w:rsidRPr="000B0A8A" w:rsidRDefault="00A73C89" w:rsidP="00A73C89">
            <w:pPr>
              <w:widowControl/>
              <w:jc w:val="center"/>
              <w:rPr>
                <w:rFonts w:ascii="仿宋" w:eastAsia="仿宋" w:hAnsi="仿宋" w:cs="宋体" w:hint="eastAsia"/>
                <w:kern w:val="0"/>
                <w:sz w:val="24"/>
              </w:rPr>
            </w:pPr>
            <w:proofErr w:type="gramStart"/>
            <w:r w:rsidRPr="000B0A8A">
              <w:rPr>
                <w:rFonts w:ascii="仿宋" w:eastAsia="仿宋" w:hAnsi="仿宋" w:cs="宋体" w:hint="eastAsia"/>
                <w:color w:val="000000"/>
                <w:kern w:val="0"/>
                <w:sz w:val="24"/>
              </w:rPr>
              <w:t>秦祖军</w:t>
            </w:r>
            <w:proofErr w:type="gramEnd"/>
          </w:p>
        </w:tc>
        <w:tc>
          <w:tcPr>
            <w:tcW w:w="1276" w:type="dxa"/>
            <w:tcBorders>
              <w:top w:val="nil"/>
              <w:left w:val="nil"/>
              <w:bottom w:val="single" w:sz="4" w:space="0" w:color="auto"/>
              <w:right w:val="single" w:sz="4" w:space="0" w:color="auto"/>
            </w:tcBorders>
            <w:shd w:val="clear" w:color="auto" w:fill="auto"/>
            <w:vAlign w:val="center"/>
          </w:tcPr>
          <w:p w14:paraId="7E8F866A" w14:textId="00F2EE66"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教授</w:t>
            </w:r>
          </w:p>
        </w:tc>
      </w:tr>
      <w:tr w:rsidR="00A73C89" w:rsidRPr="000B0A8A" w14:paraId="3006F677"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2EAA2FDA" w14:textId="02B07468"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5</w:t>
            </w:r>
          </w:p>
        </w:tc>
        <w:tc>
          <w:tcPr>
            <w:tcW w:w="2636" w:type="dxa"/>
            <w:tcBorders>
              <w:top w:val="nil"/>
              <w:left w:val="nil"/>
              <w:bottom w:val="single" w:sz="4" w:space="0" w:color="auto"/>
              <w:right w:val="single" w:sz="4" w:space="0" w:color="auto"/>
            </w:tcBorders>
            <w:shd w:val="clear" w:color="auto" w:fill="auto"/>
            <w:vAlign w:val="center"/>
          </w:tcPr>
          <w:p w14:paraId="136B5CAE" w14:textId="1745446C"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自动控制原理</w:t>
            </w:r>
          </w:p>
        </w:tc>
        <w:tc>
          <w:tcPr>
            <w:tcW w:w="1417" w:type="dxa"/>
            <w:tcBorders>
              <w:top w:val="nil"/>
              <w:left w:val="nil"/>
              <w:bottom w:val="single" w:sz="4" w:space="0" w:color="auto"/>
              <w:right w:val="single" w:sz="4" w:space="0" w:color="auto"/>
            </w:tcBorders>
            <w:shd w:val="clear" w:color="auto" w:fill="auto"/>
            <w:vAlign w:val="center"/>
          </w:tcPr>
          <w:p w14:paraId="18CF40B3" w14:textId="575EB28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61F1E36C" w14:textId="66F305CF"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17AEA29E" w14:textId="1432B536"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21A14EF5" w14:textId="785E9861"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自动化</w:t>
            </w:r>
          </w:p>
        </w:tc>
        <w:tc>
          <w:tcPr>
            <w:tcW w:w="1276" w:type="dxa"/>
            <w:tcBorders>
              <w:top w:val="nil"/>
              <w:left w:val="nil"/>
              <w:bottom w:val="single" w:sz="4" w:space="0" w:color="auto"/>
              <w:right w:val="single" w:sz="4" w:space="0" w:color="auto"/>
            </w:tcBorders>
            <w:shd w:val="clear" w:color="auto" w:fill="auto"/>
            <w:vAlign w:val="center"/>
          </w:tcPr>
          <w:p w14:paraId="445ED263" w14:textId="6008B12E"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080801</w:t>
            </w:r>
          </w:p>
        </w:tc>
        <w:tc>
          <w:tcPr>
            <w:tcW w:w="1559" w:type="dxa"/>
            <w:tcBorders>
              <w:top w:val="nil"/>
              <w:left w:val="nil"/>
              <w:bottom w:val="single" w:sz="4" w:space="0" w:color="auto"/>
              <w:right w:val="single" w:sz="4" w:space="0" w:color="auto"/>
            </w:tcBorders>
            <w:shd w:val="clear" w:color="auto" w:fill="auto"/>
            <w:vAlign w:val="center"/>
          </w:tcPr>
          <w:p w14:paraId="04BA0173" w14:textId="488219F0" w:rsidR="00A73C89" w:rsidRPr="000B0A8A" w:rsidRDefault="00A73C89" w:rsidP="00A73C89">
            <w:pPr>
              <w:widowControl/>
              <w:jc w:val="center"/>
              <w:rPr>
                <w:rFonts w:ascii="仿宋" w:eastAsia="仿宋" w:hAnsi="仿宋" w:cs="宋体" w:hint="eastAsia"/>
                <w:kern w:val="0"/>
                <w:sz w:val="24"/>
              </w:rPr>
            </w:pPr>
            <w:proofErr w:type="gramStart"/>
            <w:r w:rsidRPr="000B0A8A">
              <w:rPr>
                <w:rFonts w:ascii="仿宋" w:eastAsia="仿宋" w:hAnsi="仿宋" w:cs="宋体" w:hint="eastAsia"/>
                <w:color w:val="000000"/>
                <w:kern w:val="0"/>
                <w:sz w:val="24"/>
              </w:rPr>
              <w:t>伍锡如</w:t>
            </w:r>
            <w:proofErr w:type="gramEnd"/>
          </w:p>
        </w:tc>
        <w:tc>
          <w:tcPr>
            <w:tcW w:w="1276" w:type="dxa"/>
            <w:tcBorders>
              <w:top w:val="nil"/>
              <w:left w:val="nil"/>
              <w:bottom w:val="single" w:sz="4" w:space="0" w:color="auto"/>
              <w:right w:val="single" w:sz="4" w:space="0" w:color="auto"/>
            </w:tcBorders>
            <w:shd w:val="clear" w:color="auto" w:fill="auto"/>
            <w:vAlign w:val="center"/>
          </w:tcPr>
          <w:p w14:paraId="6ED65850" w14:textId="4229D910"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color w:val="000000"/>
                <w:kern w:val="0"/>
                <w:sz w:val="24"/>
              </w:rPr>
              <w:t>教授</w:t>
            </w:r>
          </w:p>
        </w:tc>
      </w:tr>
      <w:tr w:rsidR="00A73C89" w:rsidRPr="000B0A8A" w14:paraId="3F7485AE"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6B8243E0" w14:textId="65B3AFB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6</w:t>
            </w:r>
          </w:p>
        </w:tc>
        <w:tc>
          <w:tcPr>
            <w:tcW w:w="2636" w:type="dxa"/>
            <w:tcBorders>
              <w:top w:val="nil"/>
              <w:left w:val="nil"/>
              <w:bottom w:val="single" w:sz="4" w:space="0" w:color="auto"/>
              <w:right w:val="single" w:sz="4" w:space="0" w:color="auto"/>
            </w:tcBorders>
            <w:shd w:val="clear" w:color="auto" w:fill="auto"/>
            <w:vAlign w:val="center"/>
          </w:tcPr>
          <w:p w14:paraId="72354262" w14:textId="2F36BA5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马克思主义基本原理</w:t>
            </w:r>
          </w:p>
        </w:tc>
        <w:tc>
          <w:tcPr>
            <w:tcW w:w="1417" w:type="dxa"/>
            <w:tcBorders>
              <w:top w:val="nil"/>
              <w:left w:val="nil"/>
              <w:bottom w:val="single" w:sz="4" w:space="0" w:color="auto"/>
              <w:right w:val="single" w:sz="4" w:space="0" w:color="auto"/>
            </w:tcBorders>
            <w:shd w:val="clear" w:color="auto" w:fill="auto"/>
            <w:vAlign w:val="center"/>
          </w:tcPr>
          <w:p w14:paraId="00409521" w14:textId="619848D1"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思想政治理论课</w:t>
            </w:r>
          </w:p>
        </w:tc>
        <w:tc>
          <w:tcPr>
            <w:tcW w:w="1418" w:type="dxa"/>
            <w:tcBorders>
              <w:top w:val="nil"/>
              <w:left w:val="nil"/>
              <w:bottom w:val="single" w:sz="4" w:space="0" w:color="auto"/>
              <w:right w:val="single" w:sz="4" w:space="0" w:color="auto"/>
            </w:tcBorders>
            <w:shd w:val="clear" w:color="auto" w:fill="auto"/>
            <w:vAlign w:val="center"/>
          </w:tcPr>
          <w:p w14:paraId="48A5B947" w14:textId="2A2E5B4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18C1ABAB" w14:textId="4F6FCAF1"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文科组</w:t>
            </w:r>
          </w:p>
        </w:tc>
        <w:tc>
          <w:tcPr>
            <w:tcW w:w="2268" w:type="dxa"/>
            <w:tcBorders>
              <w:top w:val="nil"/>
              <w:left w:val="nil"/>
              <w:bottom w:val="single" w:sz="4" w:space="0" w:color="auto"/>
              <w:right w:val="single" w:sz="4" w:space="0" w:color="auto"/>
            </w:tcBorders>
            <w:shd w:val="clear" w:color="auto" w:fill="auto"/>
            <w:vAlign w:val="center"/>
          </w:tcPr>
          <w:p w14:paraId="58E37CF0" w14:textId="0EC962D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其他</w:t>
            </w:r>
          </w:p>
        </w:tc>
        <w:tc>
          <w:tcPr>
            <w:tcW w:w="1276" w:type="dxa"/>
            <w:tcBorders>
              <w:top w:val="nil"/>
              <w:left w:val="nil"/>
              <w:bottom w:val="single" w:sz="4" w:space="0" w:color="auto"/>
              <w:right w:val="single" w:sz="4" w:space="0" w:color="auto"/>
            </w:tcBorders>
            <w:shd w:val="clear" w:color="auto" w:fill="auto"/>
            <w:vAlign w:val="center"/>
          </w:tcPr>
          <w:p w14:paraId="2A3CD769" w14:textId="5EE152B4"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0000</w:t>
            </w:r>
          </w:p>
        </w:tc>
        <w:tc>
          <w:tcPr>
            <w:tcW w:w="1559" w:type="dxa"/>
            <w:tcBorders>
              <w:top w:val="nil"/>
              <w:left w:val="nil"/>
              <w:bottom w:val="single" w:sz="4" w:space="0" w:color="auto"/>
              <w:right w:val="single" w:sz="4" w:space="0" w:color="auto"/>
            </w:tcBorders>
            <w:shd w:val="clear" w:color="auto" w:fill="auto"/>
            <w:vAlign w:val="center"/>
          </w:tcPr>
          <w:p w14:paraId="7B2090E9" w14:textId="052EAE9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张春霞</w:t>
            </w:r>
          </w:p>
        </w:tc>
        <w:tc>
          <w:tcPr>
            <w:tcW w:w="1276" w:type="dxa"/>
            <w:tcBorders>
              <w:top w:val="nil"/>
              <w:left w:val="nil"/>
              <w:bottom w:val="single" w:sz="4" w:space="0" w:color="auto"/>
              <w:right w:val="single" w:sz="4" w:space="0" w:color="auto"/>
            </w:tcBorders>
            <w:shd w:val="clear" w:color="auto" w:fill="auto"/>
            <w:vAlign w:val="center"/>
          </w:tcPr>
          <w:p w14:paraId="2B643C92" w14:textId="6AED941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2A3781C8"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623A2636" w14:textId="375785D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7</w:t>
            </w:r>
          </w:p>
        </w:tc>
        <w:tc>
          <w:tcPr>
            <w:tcW w:w="2636" w:type="dxa"/>
            <w:tcBorders>
              <w:top w:val="nil"/>
              <w:left w:val="nil"/>
              <w:bottom w:val="single" w:sz="4" w:space="0" w:color="auto"/>
              <w:right w:val="single" w:sz="4" w:space="0" w:color="auto"/>
            </w:tcBorders>
            <w:shd w:val="clear" w:color="auto" w:fill="auto"/>
            <w:vAlign w:val="center"/>
          </w:tcPr>
          <w:p w14:paraId="753B7CEA" w14:textId="6B4B765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产品体验设计</w:t>
            </w:r>
          </w:p>
        </w:tc>
        <w:tc>
          <w:tcPr>
            <w:tcW w:w="1417" w:type="dxa"/>
            <w:tcBorders>
              <w:top w:val="nil"/>
              <w:left w:val="nil"/>
              <w:bottom w:val="single" w:sz="4" w:space="0" w:color="auto"/>
              <w:right w:val="single" w:sz="4" w:space="0" w:color="auto"/>
            </w:tcBorders>
            <w:shd w:val="clear" w:color="auto" w:fill="auto"/>
            <w:vAlign w:val="center"/>
          </w:tcPr>
          <w:p w14:paraId="06341486" w14:textId="4907E4C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1704015E" w14:textId="4EE1C71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0FB53ED4" w14:textId="6DE0ECBE" w:rsidR="00A73C89" w:rsidRPr="000B0A8A" w:rsidRDefault="0069081F" w:rsidP="00A73C89">
            <w:pPr>
              <w:widowControl/>
              <w:jc w:val="center"/>
              <w:rPr>
                <w:rFonts w:ascii="仿宋" w:eastAsia="仿宋" w:hAnsi="仿宋" w:cs="宋体" w:hint="eastAsia"/>
                <w:color w:val="000000"/>
                <w:kern w:val="0"/>
                <w:sz w:val="24"/>
              </w:rPr>
            </w:pPr>
            <w:r>
              <w:rPr>
                <w:rFonts w:ascii="仿宋" w:eastAsia="仿宋" w:hAnsi="仿宋" w:cs="宋体" w:hint="eastAsia"/>
                <w:color w:val="000000"/>
                <w:kern w:val="0"/>
                <w:sz w:val="24"/>
              </w:rPr>
              <w:t>术</w:t>
            </w:r>
            <w:r w:rsidR="00A73C89" w:rsidRPr="000B0A8A">
              <w:rPr>
                <w:rFonts w:ascii="仿宋" w:eastAsia="仿宋" w:hAnsi="仿宋" w:cs="宋体" w:hint="eastAsia"/>
                <w:color w:val="000000"/>
                <w:kern w:val="0"/>
                <w:sz w:val="24"/>
              </w:rPr>
              <w:t>科组</w:t>
            </w:r>
          </w:p>
        </w:tc>
        <w:tc>
          <w:tcPr>
            <w:tcW w:w="2268" w:type="dxa"/>
            <w:tcBorders>
              <w:top w:val="nil"/>
              <w:left w:val="nil"/>
              <w:bottom w:val="single" w:sz="4" w:space="0" w:color="auto"/>
              <w:right w:val="single" w:sz="4" w:space="0" w:color="auto"/>
            </w:tcBorders>
            <w:shd w:val="clear" w:color="auto" w:fill="auto"/>
            <w:vAlign w:val="center"/>
          </w:tcPr>
          <w:p w14:paraId="37381007" w14:textId="1E655C6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产品设计</w:t>
            </w:r>
          </w:p>
        </w:tc>
        <w:tc>
          <w:tcPr>
            <w:tcW w:w="1276" w:type="dxa"/>
            <w:tcBorders>
              <w:top w:val="nil"/>
              <w:left w:val="nil"/>
              <w:bottom w:val="single" w:sz="4" w:space="0" w:color="auto"/>
              <w:right w:val="single" w:sz="4" w:space="0" w:color="auto"/>
            </w:tcBorders>
            <w:shd w:val="clear" w:color="auto" w:fill="auto"/>
            <w:vAlign w:val="center"/>
          </w:tcPr>
          <w:p w14:paraId="7CCB9B2E" w14:textId="3197812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130504</w:t>
            </w:r>
          </w:p>
        </w:tc>
        <w:tc>
          <w:tcPr>
            <w:tcW w:w="1559" w:type="dxa"/>
            <w:tcBorders>
              <w:top w:val="nil"/>
              <w:left w:val="nil"/>
              <w:bottom w:val="single" w:sz="4" w:space="0" w:color="auto"/>
              <w:right w:val="single" w:sz="4" w:space="0" w:color="auto"/>
            </w:tcBorders>
            <w:shd w:val="clear" w:color="auto" w:fill="auto"/>
            <w:vAlign w:val="center"/>
          </w:tcPr>
          <w:p w14:paraId="2A0D2E38" w14:textId="1C41F6C1"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color w:val="000000"/>
                <w:kern w:val="0"/>
                <w:sz w:val="24"/>
              </w:rPr>
              <w:t>谭</w:t>
            </w:r>
            <w:proofErr w:type="gramEnd"/>
            <w:r w:rsidRPr="000B0A8A">
              <w:rPr>
                <w:rFonts w:ascii="仿宋" w:eastAsia="仿宋" w:hAnsi="仿宋" w:cs="宋体" w:hint="eastAsia"/>
                <w:color w:val="000000"/>
                <w:kern w:val="0"/>
                <w:sz w:val="24"/>
              </w:rPr>
              <w:t>嫄</w:t>
            </w:r>
            <w:proofErr w:type="gramStart"/>
            <w:r w:rsidRPr="000B0A8A">
              <w:rPr>
                <w:rFonts w:ascii="仿宋" w:eastAsia="仿宋" w:hAnsi="仿宋" w:cs="宋体" w:hint="eastAsia"/>
                <w:color w:val="000000"/>
                <w:kern w:val="0"/>
                <w:sz w:val="24"/>
              </w:rPr>
              <w:t>嫄</w:t>
            </w:r>
            <w:proofErr w:type="gramEnd"/>
          </w:p>
        </w:tc>
        <w:tc>
          <w:tcPr>
            <w:tcW w:w="1276" w:type="dxa"/>
            <w:tcBorders>
              <w:top w:val="nil"/>
              <w:left w:val="nil"/>
              <w:bottom w:val="single" w:sz="4" w:space="0" w:color="auto"/>
              <w:right w:val="single" w:sz="4" w:space="0" w:color="auto"/>
            </w:tcBorders>
            <w:shd w:val="clear" w:color="auto" w:fill="auto"/>
            <w:vAlign w:val="center"/>
          </w:tcPr>
          <w:p w14:paraId="56B2F395" w14:textId="29A41831"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434E924E"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5249B84A" w14:textId="1740CD9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8</w:t>
            </w:r>
          </w:p>
        </w:tc>
        <w:tc>
          <w:tcPr>
            <w:tcW w:w="2636" w:type="dxa"/>
            <w:tcBorders>
              <w:top w:val="nil"/>
              <w:left w:val="nil"/>
              <w:bottom w:val="single" w:sz="4" w:space="0" w:color="auto"/>
              <w:right w:val="single" w:sz="4" w:space="0" w:color="auto"/>
            </w:tcBorders>
            <w:shd w:val="clear" w:color="auto" w:fill="auto"/>
            <w:vAlign w:val="center"/>
          </w:tcPr>
          <w:p w14:paraId="53593A2D" w14:textId="6EC75F8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流体力学与液压传动</w:t>
            </w:r>
          </w:p>
        </w:tc>
        <w:tc>
          <w:tcPr>
            <w:tcW w:w="1417" w:type="dxa"/>
            <w:tcBorders>
              <w:top w:val="nil"/>
              <w:left w:val="nil"/>
              <w:bottom w:val="single" w:sz="4" w:space="0" w:color="auto"/>
              <w:right w:val="single" w:sz="4" w:space="0" w:color="auto"/>
            </w:tcBorders>
            <w:shd w:val="clear" w:color="auto" w:fill="auto"/>
            <w:vAlign w:val="center"/>
          </w:tcPr>
          <w:p w14:paraId="2119BC52" w14:textId="71A8BFF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735A65CF" w14:textId="71D965BB"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6E00B619" w14:textId="3C20B2A4"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2C56DFAF" w14:textId="43456A9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机械工程</w:t>
            </w:r>
          </w:p>
        </w:tc>
        <w:tc>
          <w:tcPr>
            <w:tcW w:w="1276" w:type="dxa"/>
            <w:tcBorders>
              <w:top w:val="nil"/>
              <w:left w:val="nil"/>
              <w:bottom w:val="single" w:sz="4" w:space="0" w:color="auto"/>
              <w:right w:val="single" w:sz="4" w:space="0" w:color="auto"/>
            </w:tcBorders>
            <w:shd w:val="clear" w:color="auto" w:fill="auto"/>
            <w:vAlign w:val="center"/>
          </w:tcPr>
          <w:p w14:paraId="1BD00721" w14:textId="5916C1A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0802</w:t>
            </w:r>
          </w:p>
        </w:tc>
        <w:tc>
          <w:tcPr>
            <w:tcW w:w="1559" w:type="dxa"/>
            <w:tcBorders>
              <w:top w:val="nil"/>
              <w:left w:val="nil"/>
              <w:bottom w:val="single" w:sz="4" w:space="0" w:color="auto"/>
              <w:right w:val="single" w:sz="4" w:space="0" w:color="auto"/>
            </w:tcBorders>
            <w:shd w:val="clear" w:color="auto" w:fill="auto"/>
            <w:vAlign w:val="center"/>
          </w:tcPr>
          <w:p w14:paraId="16AE4C91" w14:textId="5020C502"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color w:val="000000"/>
                <w:kern w:val="0"/>
                <w:sz w:val="24"/>
              </w:rPr>
              <w:t>莫秋云</w:t>
            </w:r>
            <w:proofErr w:type="gramEnd"/>
          </w:p>
        </w:tc>
        <w:tc>
          <w:tcPr>
            <w:tcW w:w="1276" w:type="dxa"/>
            <w:tcBorders>
              <w:top w:val="nil"/>
              <w:left w:val="nil"/>
              <w:bottom w:val="single" w:sz="4" w:space="0" w:color="auto"/>
              <w:right w:val="single" w:sz="4" w:space="0" w:color="auto"/>
            </w:tcBorders>
            <w:shd w:val="clear" w:color="auto" w:fill="auto"/>
            <w:vAlign w:val="center"/>
          </w:tcPr>
          <w:p w14:paraId="37BC0668" w14:textId="1432BD5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5D4F523F"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01500FA5" w14:textId="7011F33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lastRenderedPageBreak/>
              <w:t>9</w:t>
            </w:r>
          </w:p>
        </w:tc>
        <w:tc>
          <w:tcPr>
            <w:tcW w:w="2636" w:type="dxa"/>
            <w:tcBorders>
              <w:top w:val="nil"/>
              <w:left w:val="nil"/>
              <w:bottom w:val="single" w:sz="4" w:space="0" w:color="auto"/>
              <w:right w:val="single" w:sz="4" w:space="0" w:color="auto"/>
            </w:tcBorders>
            <w:shd w:val="clear" w:color="auto" w:fill="auto"/>
            <w:vAlign w:val="center"/>
          </w:tcPr>
          <w:p w14:paraId="5BC3842B" w14:textId="1E6B13DD"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民族民间装饰图案</w:t>
            </w:r>
          </w:p>
        </w:tc>
        <w:tc>
          <w:tcPr>
            <w:tcW w:w="1417" w:type="dxa"/>
            <w:tcBorders>
              <w:top w:val="nil"/>
              <w:left w:val="nil"/>
              <w:bottom w:val="single" w:sz="4" w:space="0" w:color="auto"/>
              <w:right w:val="single" w:sz="4" w:space="0" w:color="auto"/>
            </w:tcBorders>
            <w:shd w:val="clear" w:color="auto" w:fill="auto"/>
            <w:vAlign w:val="center"/>
          </w:tcPr>
          <w:p w14:paraId="76B25A95" w14:textId="0CE5CAB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3349F4B9" w14:textId="669FC37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373E3AF1" w14:textId="1A1ADAB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文科组</w:t>
            </w:r>
          </w:p>
        </w:tc>
        <w:tc>
          <w:tcPr>
            <w:tcW w:w="2268" w:type="dxa"/>
            <w:tcBorders>
              <w:top w:val="nil"/>
              <w:left w:val="nil"/>
              <w:bottom w:val="single" w:sz="4" w:space="0" w:color="auto"/>
              <w:right w:val="single" w:sz="4" w:space="0" w:color="auto"/>
            </w:tcBorders>
            <w:shd w:val="clear" w:color="auto" w:fill="auto"/>
            <w:vAlign w:val="center"/>
          </w:tcPr>
          <w:p w14:paraId="6968124E" w14:textId="1346601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视觉传达设计</w:t>
            </w:r>
          </w:p>
        </w:tc>
        <w:tc>
          <w:tcPr>
            <w:tcW w:w="1276" w:type="dxa"/>
            <w:tcBorders>
              <w:top w:val="nil"/>
              <w:left w:val="nil"/>
              <w:bottom w:val="single" w:sz="4" w:space="0" w:color="auto"/>
              <w:right w:val="single" w:sz="4" w:space="0" w:color="auto"/>
            </w:tcBorders>
            <w:shd w:val="clear" w:color="auto" w:fill="auto"/>
            <w:vAlign w:val="center"/>
          </w:tcPr>
          <w:p w14:paraId="5893239C" w14:textId="0DE08376" w:rsidR="00A73C89" w:rsidRPr="000B0A8A" w:rsidRDefault="00A73C89" w:rsidP="00A73C89">
            <w:pPr>
              <w:widowControl/>
              <w:jc w:val="center"/>
              <w:rPr>
                <w:rFonts w:ascii="仿宋" w:eastAsia="仿宋" w:hAnsi="仿宋" w:cs="宋体" w:hint="eastAsia"/>
                <w:color w:val="000000"/>
                <w:kern w:val="0"/>
                <w:sz w:val="24"/>
              </w:rPr>
            </w:pPr>
            <w:hyperlink r:id="rId4" w:anchor="13-5" w:history="1">
              <w:r w:rsidRPr="000B0A8A">
                <w:rPr>
                  <w:rFonts w:ascii="仿宋" w:eastAsia="仿宋" w:hAnsi="仿宋" w:cs="宋体" w:hint="eastAsia"/>
                  <w:color w:val="000000"/>
                  <w:kern w:val="0"/>
                  <w:sz w:val="24"/>
                </w:rPr>
                <w:t>130502</w:t>
              </w:r>
            </w:hyperlink>
          </w:p>
        </w:tc>
        <w:tc>
          <w:tcPr>
            <w:tcW w:w="1559" w:type="dxa"/>
            <w:tcBorders>
              <w:top w:val="nil"/>
              <w:left w:val="nil"/>
              <w:bottom w:val="single" w:sz="4" w:space="0" w:color="auto"/>
              <w:right w:val="single" w:sz="4" w:space="0" w:color="auto"/>
            </w:tcBorders>
            <w:shd w:val="clear" w:color="auto" w:fill="auto"/>
            <w:vAlign w:val="center"/>
          </w:tcPr>
          <w:p w14:paraId="1FC9F961" w14:textId="791FEF1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王莉</w:t>
            </w:r>
          </w:p>
        </w:tc>
        <w:tc>
          <w:tcPr>
            <w:tcW w:w="1276" w:type="dxa"/>
            <w:tcBorders>
              <w:top w:val="nil"/>
              <w:left w:val="nil"/>
              <w:bottom w:val="single" w:sz="4" w:space="0" w:color="auto"/>
              <w:right w:val="single" w:sz="4" w:space="0" w:color="auto"/>
            </w:tcBorders>
            <w:shd w:val="clear" w:color="auto" w:fill="auto"/>
            <w:vAlign w:val="center"/>
          </w:tcPr>
          <w:p w14:paraId="2270D2AF" w14:textId="5923A85B"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20FF7382"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013D1097" w14:textId="47FEA006"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10</w:t>
            </w:r>
          </w:p>
        </w:tc>
        <w:tc>
          <w:tcPr>
            <w:tcW w:w="2636" w:type="dxa"/>
            <w:tcBorders>
              <w:top w:val="nil"/>
              <w:left w:val="nil"/>
              <w:bottom w:val="single" w:sz="4" w:space="0" w:color="auto"/>
              <w:right w:val="single" w:sz="4" w:space="0" w:color="auto"/>
            </w:tcBorders>
            <w:shd w:val="clear" w:color="auto" w:fill="auto"/>
            <w:vAlign w:val="center"/>
          </w:tcPr>
          <w:p w14:paraId="32AA283E" w14:textId="200B083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机械工程训练</w:t>
            </w:r>
            <w:r w:rsidR="00B90A48">
              <w:rPr>
                <w:rFonts w:ascii="仿宋" w:eastAsia="仿宋" w:hAnsi="仿宋" w:cs="宋体" w:hint="eastAsia"/>
                <w:color w:val="000000"/>
                <w:kern w:val="0"/>
                <w:sz w:val="24"/>
              </w:rPr>
              <w:t>2</w:t>
            </w:r>
          </w:p>
        </w:tc>
        <w:tc>
          <w:tcPr>
            <w:tcW w:w="1417" w:type="dxa"/>
            <w:tcBorders>
              <w:top w:val="nil"/>
              <w:left w:val="nil"/>
              <w:bottom w:val="single" w:sz="4" w:space="0" w:color="auto"/>
              <w:right w:val="single" w:sz="4" w:space="0" w:color="auto"/>
            </w:tcBorders>
            <w:shd w:val="clear" w:color="auto" w:fill="auto"/>
            <w:vAlign w:val="center"/>
          </w:tcPr>
          <w:p w14:paraId="44D6ACED" w14:textId="1174ED7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公共基础课</w:t>
            </w:r>
          </w:p>
        </w:tc>
        <w:tc>
          <w:tcPr>
            <w:tcW w:w="1418" w:type="dxa"/>
            <w:tcBorders>
              <w:top w:val="nil"/>
              <w:left w:val="nil"/>
              <w:bottom w:val="single" w:sz="4" w:space="0" w:color="auto"/>
              <w:right w:val="single" w:sz="4" w:space="0" w:color="auto"/>
            </w:tcBorders>
            <w:shd w:val="clear" w:color="auto" w:fill="auto"/>
            <w:vAlign w:val="center"/>
          </w:tcPr>
          <w:p w14:paraId="7AB4CC7C" w14:textId="4DC7E40C"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0515A50A" w14:textId="0884821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2A692B01" w14:textId="5E7E9A9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电子封装技术</w:t>
            </w:r>
          </w:p>
        </w:tc>
        <w:tc>
          <w:tcPr>
            <w:tcW w:w="1276" w:type="dxa"/>
            <w:tcBorders>
              <w:top w:val="nil"/>
              <w:left w:val="nil"/>
              <w:bottom w:val="single" w:sz="4" w:space="0" w:color="auto"/>
              <w:right w:val="single" w:sz="4" w:space="0" w:color="auto"/>
            </w:tcBorders>
            <w:shd w:val="clear" w:color="auto" w:fill="auto"/>
            <w:vAlign w:val="center"/>
          </w:tcPr>
          <w:p w14:paraId="1FA38BF3" w14:textId="39FE9470"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080709T</w:t>
            </w:r>
          </w:p>
        </w:tc>
        <w:tc>
          <w:tcPr>
            <w:tcW w:w="1559" w:type="dxa"/>
            <w:tcBorders>
              <w:top w:val="nil"/>
              <w:left w:val="nil"/>
              <w:bottom w:val="single" w:sz="4" w:space="0" w:color="auto"/>
              <w:right w:val="single" w:sz="4" w:space="0" w:color="auto"/>
            </w:tcBorders>
            <w:shd w:val="clear" w:color="auto" w:fill="auto"/>
            <w:vAlign w:val="center"/>
          </w:tcPr>
          <w:p w14:paraId="603CA0CC" w14:textId="76915BE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吕汝金</w:t>
            </w:r>
          </w:p>
        </w:tc>
        <w:tc>
          <w:tcPr>
            <w:tcW w:w="1276" w:type="dxa"/>
            <w:tcBorders>
              <w:top w:val="nil"/>
              <w:left w:val="nil"/>
              <w:bottom w:val="single" w:sz="4" w:space="0" w:color="auto"/>
              <w:right w:val="single" w:sz="4" w:space="0" w:color="auto"/>
            </w:tcBorders>
            <w:shd w:val="clear" w:color="auto" w:fill="auto"/>
            <w:vAlign w:val="center"/>
          </w:tcPr>
          <w:p w14:paraId="10F1A2CE" w14:textId="417EED14"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正高级实验师</w:t>
            </w:r>
          </w:p>
        </w:tc>
      </w:tr>
      <w:tr w:rsidR="00A73C89" w:rsidRPr="000B0A8A" w14:paraId="06C548D5"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6956D12D" w14:textId="3D59FB6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11</w:t>
            </w:r>
          </w:p>
        </w:tc>
        <w:tc>
          <w:tcPr>
            <w:tcW w:w="2636" w:type="dxa"/>
            <w:tcBorders>
              <w:top w:val="nil"/>
              <w:left w:val="nil"/>
              <w:bottom w:val="single" w:sz="4" w:space="0" w:color="auto"/>
              <w:right w:val="single" w:sz="4" w:space="0" w:color="auto"/>
            </w:tcBorders>
            <w:shd w:val="clear" w:color="auto" w:fill="auto"/>
            <w:vAlign w:val="center"/>
          </w:tcPr>
          <w:p w14:paraId="1B71F7FA" w14:textId="7C71DD8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汉英笔译</w:t>
            </w:r>
          </w:p>
        </w:tc>
        <w:tc>
          <w:tcPr>
            <w:tcW w:w="1417" w:type="dxa"/>
            <w:tcBorders>
              <w:top w:val="nil"/>
              <w:left w:val="nil"/>
              <w:bottom w:val="single" w:sz="4" w:space="0" w:color="auto"/>
              <w:right w:val="single" w:sz="4" w:space="0" w:color="auto"/>
            </w:tcBorders>
            <w:shd w:val="clear" w:color="auto" w:fill="auto"/>
            <w:vAlign w:val="center"/>
          </w:tcPr>
          <w:p w14:paraId="7E42E6B7" w14:textId="374BE74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679A03D2" w14:textId="75F4257E"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线下</w:t>
            </w:r>
          </w:p>
        </w:tc>
        <w:tc>
          <w:tcPr>
            <w:tcW w:w="1275" w:type="dxa"/>
            <w:tcBorders>
              <w:top w:val="nil"/>
              <w:left w:val="nil"/>
              <w:bottom w:val="single" w:sz="4" w:space="0" w:color="auto"/>
              <w:right w:val="single" w:sz="4" w:space="0" w:color="auto"/>
            </w:tcBorders>
            <w:shd w:val="clear" w:color="auto" w:fill="auto"/>
            <w:vAlign w:val="center"/>
          </w:tcPr>
          <w:p w14:paraId="1A918D8C" w14:textId="324F546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文科组</w:t>
            </w:r>
          </w:p>
        </w:tc>
        <w:tc>
          <w:tcPr>
            <w:tcW w:w="2268" w:type="dxa"/>
            <w:tcBorders>
              <w:top w:val="nil"/>
              <w:left w:val="nil"/>
              <w:bottom w:val="single" w:sz="4" w:space="0" w:color="auto"/>
              <w:right w:val="single" w:sz="4" w:space="0" w:color="auto"/>
            </w:tcBorders>
            <w:shd w:val="clear" w:color="auto" w:fill="auto"/>
            <w:vAlign w:val="center"/>
          </w:tcPr>
          <w:p w14:paraId="5CEFE9CE" w14:textId="2865B030"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英语</w:t>
            </w:r>
          </w:p>
        </w:tc>
        <w:tc>
          <w:tcPr>
            <w:tcW w:w="1276" w:type="dxa"/>
            <w:tcBorders>
              <w:top w:val="nil"/>
              <w:left w:val="nil"/>
              <w:bottom w:val="single" w:sz="4" w:space="0" w:color="auto"/>
              <w:right w:val="single" w:sz="4" w:space="0" w:color="auto"/>
            </w:tcBorders>
            <w:shd w:val="clear" w:color="auto" w:fill="auto"/>
            <w:vAlign w:val="center"/>
          </w:tcPr>
          <w:p w14:paraId="7AE97BA5" w14:textId="6024E0D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050201</w:t>
            </w:r>
          </w:p>
        </w:tc>
        <w:tc>
          <w:tcPr>
            <w:tcW w:w="1559" w:type="dxa"/>
            <w:tcBorders>
              <w:top w:val="nil"/>
              <w:left w:val="nil"/>
              <w:bottom w:val="single" w:sz="4" w:space="0" w:color="auto"/>
              <w:right w:val="single" w:sz="4" w:space="0" w:color="auto"/>
            </w:tcBorders>
            <w:shd w:val="clear" w:color="auto" w:fill="auto"/>
            <w:vAlign w:val="center"/>
          </w:tcPr>
          <w:p w14:paraId="6A3953C9" w14:textId="01D1F21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汪庆华</w:t>
            </w:r>
          </w:p>
        </w:tc>
        <w:tc>
          <w:tcPr>
            <w:tcW w:w="1276" w:type="dxa"/>
            <w:tcBorders>
              <w:top w:val="nil"/>
              <w:left w:val="nil"/>
              <w:bottom w:val="single" w:sz="4" w:space="0" w:color="auto"/>
              <w:right w:val="single" w:sz="4" w:space="0" w:color="auto"/>
            </w:tcBorders>
            <w:shd w:val="clear" w:color="auto" w:fill="auto"/>
            <w:vAlign w:val="center"/>
          </w:tcPr>
          <w:p w14:paraId="3450471F" w14:textId="6E423F3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3681112A"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E0ED2A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12</w:t>
            </w:r>
          </w:p>
        </w:tc>
        <w:tc>
          <w:tcPr>
            <w:tcW w:w="2636" w:type="dxa"/>
            <w:tcBorders>
              <w:top w:val="nil"/>
              <w:left w:val="nil"/>
              <w:bottom w:val="single" w:sz="4" w:space="0" w:color="auto"/>
              <w:right w:val="single" w:sz="4" w:space="0" w:color="auto"/>
            </w:tcBorders>
            <w:shd w:val="clear" w:color="auto" w:fill="auto"/>
            <w:vAlign w:val="center"/>
            <w:hideMark/>
          </w:tcPr>
          <w:p w14:paraId="7EDB292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模拟电子技术</w:t>
            </w:r>
          </w:p>
        </w:tc>
        <w:tc>
          <w:tcPr>
            <w:tcW w:w="1417" w:type="dxa"/>
            <w:tcBorders>
              <w:top w:val="nil"/>
              <w:left w:val="nil"/>
              <w:bottom w:val="single" w:sz="4" w:space="0" w:color="auto"/>
              <w:right w:val="single" w:sz="4" w:space="0" w:color="auto"/>
            </w:tcBorders>
            <w:shd w:val="clear" w:color="auto" w:fill="auto"/>
            <w:vAlign w:val="center"/>
            <w:hideMark/>
          </w:tcPr>
          <w:p w14:paraId="38C7C86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63606A5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04DC71A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1801230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自动化类</w:t>
            </w:r>
          </w:p>
        </w:tc>
        <w:tc>
          <w:tcPr>
            <w:tcW w:w="1276" w:type="dxa"/>
            <w:tcBorders>
              <w:top w:val="nil"/>
              <w:left w:val="nil"/>
              <w:bottom w:val="single" w:sz="4" w:space="0" w:color="auto"/>
              <w:right w:val="single" w:sz="4" w:space="0" w:color="auto"/>
            </w:tcBorders>
            <w:shd w:val="clear" w:color="auto" w:fill="auto"/>
            <w:vAlign w:val="center"/>
            <w:hideMark/>
          </w:tcPr>
          <w:p w14:paraId="7EA8C98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0808</w:t>
            </w:r>
          </w:p>
        </w:tc>
        <w:tc>
          <w:tcPr>
            <w:tcW w:w="1559" w:type="dxa"/>
            <w:tcBorders>
              <w:top w:val="nil"/>
              <w:left w:val="nil"/>
              <w:bottom w:val="single" w:sz="4" w:space="0" w:color="auto"/>
              <w:right w:val="single" w:sz="4" w:space="0" w:color="auto"/>
            </w:tcBorders>
            <w:shd w:val="clear" w:color="auto" w:fill="auto"/>
            <w:vAlign w:val="center"/>
            <w:hideMark/>
          </w:tcPr>
          <w:p w14:paraId="2C4957E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杨青</w:t>
            </w:r>
          </w:p>
        </w:tc>
        <w:tc>
          <w:tcPr>
            <w:tcW w:w="1276" w:type="dxa"/>
            <w:tcBorders>
              <w:top w:val="nil"/>
              <w:left w:val="nil"/>
              <w:bottom w:val="single" w:sz="4" w:space="0" w:color="auto"/>
              <w:right w:val="single" w:sz="4" w:space="0" w:color="auto"/>
            </w:tcBorders>
            <w:shd w:val="clear" w:color="auto" w:fill="auto"/>
            <w:vAlign w:val="center"/>
            <w:hideMark/>
          </w:tcPr>
          <w:p w14:paraId="14BD1FF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0102F435"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07C5373"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13</w:t>
            </w:r>
          </w:p>
        </w:tc>
        <w:tc>
          <w:tcPr>
            <w:tcW w:w="2636" w:type="dxa"/>
            <w:tcBorders>
              <w:top w:val="nil"/>
              <w:left w:val="nil"/>
              <w:bottom w:val="single" w:sz="4" w:space="0" w:color="auto"/>
              <w:right w:val="single" w:sz="4" w:space="0" w:color="auto"/>
            </w:tcBorders>
            <w:shd w:val="clear" w:color="auto" w:fill="auto"/>
            <w:vAlign w:val="center"/>
            <w:hideMark/>
          </w:tcPr>
          <w:p w14:paraId="0EA7E98A" w14:textId="64B2B860" w:rsidR="00A73C89" w:rsidRPr="000B0A8A" w:rsidRDefault="00795710" w:rsidP="00A73C89">
            <w:pPr>
              <w:widowControl/>
              <w:jc w:val="center"/>
              <w:rPr>
                <w:rFonts w:ascii="仿宋" w:eastAsia="仿宋" w:hAnsi="仿宋" w:cs="宋体" w:hint="eastAsia"/>
                <w:color w:val="000000"/>
                <w:kern w:val="0"/>
                <w:sz w:val="24"/>
              </w:rPr>
            </w:pPr>
            <w:r w:rsidRPr="00795710">
              <w:rPr>
                <w:rFonts w:ascii="仿宋" w:eastAsia="仿宋" w:hAnsi="仿宋" w:cs="宋体" w:hint="eastAsia"/>
                <w:color w:val="000000"/>
                <w:kern w:val="0"/>
                <w:sz w:val="24"/>
              </w:rPr>
              <w:t>电子测量</w:t>
            </w:r>
            <w:r>
              <w:rPr>
                <w:rFonts w:ascii="仿宋" w:eastAsia="仿宋" w:hAnsi="仿宋" w:cs="宋体" w:hint="eastAsia"/>
                <w:color w:val="000000"/>
                <w:kern w:val="0"/>
                <w:sz w:val="24"/>
              </w:rPr>
              <w:t>与</w:t>
            </w:r>
            <w:r w:rsidRPr="00795710">
              <w:rPr>
                <w:rFonts w:ascii="仿宋" w:eastAsia="仿宋" w:hAnsi="仿宋" w:cs="宋体" w:hint="eastAsia"/>
                <w:color w:val="000000"/>
                <w:kern w:val="0"/>
                <w:sz w:val="24"/>
              </w:rPr>
              <w:t>仪器</w:t>
            </w:r>
          </w:p>
        </w:tc>
        <w:tc>
          <w:tcPr>
            <w:tcW w:w="1417" w:type="dxa"/>
            <w:tcBorders>
              <w:top w:val="nil"/>
              <w:left w:val="nil"/>
              <w:bottom w:val="single" w:sz="4" w:space="0" w:color="auto"/>
              <w:right w:val="single" w:sz="4" w:space="0" w:color="auto"/>
            </w:tcBorders>
            <w:shd w:val="clear" w:color="auto" w:fill="auto"/>
            <w:vAlign w:val="center"/>
            <w:hideMark/>
          </w:tcPr>
          <w:p w14:paraId="5AB701BD"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39CA88C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29ED067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051DDF7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仪器类</w:t>
            </w:r>
          </w:p>
        </w:tc>
        <w:tc>
          <w:tcPr>
            <w:tcW w:w="1276" w:type="dxa"/>
            <w:tcBorders>
              <w:top w:val="nil"/>
              <w:left w:val="nil"/>
              <w:bottom w:val="single" w:sz="4" w:space="0" w:color="auto"/>
              <w:right w:val="single" w:sz="4" w:space="0" w:color="auto"/>
            </w:tcBorders>
            <w:shd w:val="clear" w:color="auto" w:fill="auto"/>
            <w:vAlign w:val="center"/>
            <w:hideMark/>
          </w:tcPr>
          <w:p w14:paraId="6612C91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0803</w:t>
            </w:r>
          </w:p>
        </w:tc>
        <w:tc>
          <w:tcPr>
            <w:tcW w:w="1559" w:type="dxa"/>
            <w:tcBorders>
              <w:top w:val="nil"/>
              <w:left w:val="nil"/>
              <w:bottom w:val="single" w:sz="4" w:space="0" w:color="auto"/>
              <w:right w:val="single" w:sz="4" w:space="0" w:color="auto"/>
            </w:tcBorders>
            <w:shd w:val="clear" w:color="auto" w:fill="auto"/>
            <w:vAlign w:val="center"/>
            <w:hideMark/>
          </w:tcPr>
          <w:p w14:paraId="79B8A68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黄新</w:t>
            </w:r>
          </w:p>
        </w:tc>
        <w:tc>
          <w:tcPr>
            <w:tcW w:w="1276" w:type="dxa"/>
            <w:tcBorders>
              <w:top w:val="nil"/>
              <w:left w:val="nil"/>
              <w:bottom w:val="single" w:sz="4" w:space="0" w:color="auto"/>
              <w:right w:val="single" w:sz="4" w:space="0" w:color="auto"/>
            </w:tcBorders>
            <w:shd w:val="clear" w:color="auto" w:fill="auto"/>
            <w:vAlign w:val="center"/>
            <w:hideMark/>
          </w:tcPr>
          <w:p w14:paraId="3BD8A37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正高级实验师</w:t>
            </w:r>
          </w:p>
        </w:tc>
      </w:tr>
      <w:tr w:rsidR="00A73C89" w:rsidRPr="000B0A8A" w14:paraId="335887C9"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95F33AC"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14</w:t>
            </w:r>
          </w:p>
        </w:tc>
        <w:tc>
          <w:tcPr>
            <w:tcW w:w="2636" w:type="dxa"/>
            <w:tcBorders>
              <w:top w:val="nil"/>
              <w:left w:val="nil"/>
              <w:bottom w:val="single" w:sz="4" w:space="0" w:color="auto"/>
              <w:right w:val="single" w:sz="4" w:space="0" w:color="auto"/>
            </w:tcBorders>
            <w:shd w:val="clear" w:color="auto" w:fill="auto"/>
            <w:vAlign w:val="center"/>
            <w:hideMark/>
          </w:tcPr>
          <w:p w14:paraId="499186E3"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物理性污染控制</w:t>
            </w:r>
          </w:p>
        </w:tc>
        <w:tc>
          <w:tcPr>
            <w:tcW w:w="1417" w:type="dxa"/>
            <w:tcBorders>
              <w:top w:val="nil"/>
              <w:left w:val="nil"/>
              <w:bottom w:val="single" w:sz="4" w:space="0" w:color="auto"/>
              <w:right w:val="single" w:sz="4" w:space="0" w:color="auto"/>
            </w:tcBorders>
            <w:shd w:val="clear" w:color="auto" w:fill="auto"/>
            <w:vAlign w:val="center"/>
            <w:hideMark/>
          </w:tcPr>
          <w:p w14:paraId="6EF0827C"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1BCACEF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4E721C83"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0ABCBE6F"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环境工程</w:t>
            </w:r>
          </w:p>
        </w:tc>
        <w:tc>
          <w:tcPr>
            <w:tcW w:w="1276" w:type="dxa"/>
            <w:tcBorders>
              <w:top w:val="nil"/>
              <w:left w:val="nil"/>
              <w:bottom w:val="single" w:sz="4" w:space="0" w:color="auto"/>
              <w:right w:val="single" w:sz="4" w:space="0" w:color="auto"/>
            </w:tcBorders>
            <w:shd w:val="clear" w:color="auto" w:fill="auto"/>
            <w:vAlign w:val="center"/>
            <w:hideMark/>
          </w:tcPr>
          <w:p w14:paraId="05E270EF"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082502</w:t>
            </w:r>
          </w:p>
        </w:tc>
        <w:tc>
          <w:tcPr>
            <w:tcW w:w="1559" w:type="dxa"/>
            <w:tcBorders>
              <w:top w:val="nil"/>
              <w:left w:val="nil"/>
              <w:bottom w:val="single" w:sz="4" w:space="0" w:color="auto"/>
              <w:right w:val="single" w:sz="4" w:space="0" w:color="auto"/>
            </w:tcBorders>
            <w:shd w:val="clear" w:color="auto" w:fill="auto"/>
            <w:vAlign w:val="center"/>
            <w:hideMark/>
          </w:tcPr>
          <w:p w14:paraId="5B1334AC"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储小雪</w:t>
            </w:r>
          </w:p>
        </w:tc>
        <w:tc>
          <w:tcPr>
            <w:tcW w:w="1276" w:type="dxa"/>
            <w:tcBorders>
              <w:top w:val="nil"/>
              <w:left w:val="nil"/>
              <w:bottom w:val="single" w:sz="4" w:space="0" w:color="auto"/>
              <w:right w:val="single" w:sz="4" w:space="0" w:color="auto"/>
            </w:tcBorders>
            <w:shd w:val="clear" w:color="auto" w:fill="auto"/>
            <w:vAlign w:val="center"/>
            <w:hideMark/>
          </w:tcPr>
          <w:p w14:paraId="0AD89F0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实验师</w:t>
            </w:r>
          </w:p>
        </w:tc>
      </w:tr>
      <w:tr w:rsidR="00A73C89" w:rsidRPr="000B0A8A" w14:paraId="3D698146"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65DFA1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15</w:t>
            </w:r>
          </w:p>
        </w:tc>
        <w:tc>
          <w:tcPr>
            <w:tcW w:w="2636" w:type="dxa"/>
            <w:tcBorders>
              <w:top w:val="nil"/>
              <w:left w:val="nil"/>
              <w:bottom w:val="single" w:sz="4" w:space="0" w:color="auto"/>
              <w:right w:val="single" w:sz="4" w:space="0" w:color="auto"/>
            </w:tcBorders>
            <w:shd w:val="clear" w:color="auto" w:fill="auto"/>
            <w:vAlign w:val="center"/>
            <w:hideMark/>
          </w:tcPr>
          <w:p w14:paraId="4BE13AD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大学物理A</w:t>
            </w:r>
          </w:p>
        </w:tc>
        <w:tc>
          <w:tcPr>
            <w:tcW w:w="1417" w:type="dxa"/>
            <w:tcBorders>
              <w:top w:val="nil"/>
              <w:left w:val="nil"/>
              <w:bottom w:val="single" w:sz="4" w:space="0" w:color="auto"/>
              <w:right w:val="single" w:sz="4" w:space="0" w:color="auto"/>
            </w:tcBorders>
            <w:shd w:val="clear" w:color="auto" w:fill="auto"/>
            <w:vAlign w:val="center"/>
            <w:hideMark/>
          </w:tcPr>
          <w:p w14:paraId="1A9A748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公共基础课</w:t>
            </w:r>
          </w:p>
        </w:tc>
        <w:tc>
          <w:tcPr>
            <w:tcW w:w="1418" w:type="dxa"/>
            <w:tcBorders>
              <w:top w:val="nil"/>
              <w:left w:val="nil"/>
              <w:bottom w:val="single" w:sz="4" w:space="0" w:color="auto"/>
              <w:right w:val="single" w:sz="4" w:space="0" w:color="auto"/>
            </w:tcBorders>
            <w:shd w:val="clear" w:color="auto" w:fill="auto"/>
            <w:vAlign w:val="center"/>
            <w:hideMark/>
          </w:tcPr>
          <w:p w14:paraId="32759B5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64D51DD6"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理科组</w:t>
            </w:r>
          </w:p>
        </w:tc>
        <w:tc>
          <w:tcPr>
            <w:tcW w:w="2268" w:type="dxa"/>
            <w:tcBorders>
              <w:top w:val="nil"/>
              <w:left w:val="nil"/>
              <w:bottom w:val="single" w:sz="4" w:space="0" w:color="auto"/>
              <w:right w:val="single" w:sz="4" w:space="0" w:color="auto"/>
            </w:tcBorders>
            <w:shd w:val="clear" w:color="auto" w:fill="auto"/>
            <w:vAlign w:val="center"/>
            <w:hideMark/>
          </w:tcPr>
          <w:p w14:paraId="5EE694A6"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物理学</w:t>
            </w:r>
          </w:p>
        </w:tc>
        <w:tc>
          <w:tcPr>
            <w:tcW w:w="1276" w:type="dxa"/>
            <w:tcBorders>
              <w:top w:val="nil"/>
              <w:left w:val="nil"/>
              <w:bottom w:val="single" w:sz="4" w:space="0" w:color="auto"/>
              <w:right w:val="single" w:sz="4" w:space="0" w:color="auto"/>
            </w:tcBorders>
            <w:shd w:val="clear" w:color="auto" w:fill="auto"/>
            <w:vAlign w:val="center"/>
            <w:hideMark/>
          </w:tcPr>
          <w:p w14:paraId="4EE19273"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070201</w:t>
            </w:r>
          </w:p>
        </w:tc>
        <w:tc>
          <w:tcPr>
            <w:tcW w:w="1559" w:type="dxa"/>
            <w:tcBorders>
              <w:top w:val="nil"/>
              <w:left w:val="nil"/>
              <w:bottom w:val="single" w:sz="4" w:space="0" w:color="auto"/>
              <w:right w:val="single" w:sz="4" w:space="0" w:color="auto"/>
            </w:tcBorders>
            <w:shd w:val="clear" w:color="auto" w:fill="auto"/>
            <w:vAlign w:val="center"/>
            <w:hideMark/>
          </w:tcPr>
          <w:p w14:paraId="3EBC2011"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王松伟</w:t>
            </w:r>
          </w:p>
        </w:tc>
        <w:tc>
          <w:tcPr>
            <w:tcW w:w="1276" w:type="dxa"/>
            <w:tcBorders>
              <w:top w:val="nil"/>
              <w:left w:val="nil"/>
              <w:bottom w:val="single" w:sz="4" w:space="0" w:color="auto"/>
              <w:right w:val="single" w:sz="4" w:space="0" w:color="auto"/>
            </w:tcBorders>
            <w:shd w:val="clear" w:color="auto" w:fill="auto"/>
            <w:vAlign w:val="center"/>
            <w:hideMark/>
          </w:tcPr>
          <w:p w14:paraId="5227014B"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r w:rsidR="00A73C89" w:rsidRPr="000B0A8A" w14:paraId="76559BBC"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3912AE8"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16</w:t>
            </w:r>
          </w:p>
        </w:tc>
        <w:tc>
          <w:tcPr>
            <w:tcW w:w="2636" w:type="dxa"/>
            <w:tcBorders>
              <w:top w:val="nil"/>
              <w:left w:val="nil"/>
              <w:bottom w:val="single" w:sz="4" w:space="0" w:color="auto"/>
              <w:right w:val="single" w:sz="4" w:space="0" w:color="auto"/>
            </w:tcBorders>
            <w:shd w:val="clear" w:color="auto" w:fill="auto"/>
            <w:vAlign w:val="center"/>
            <w:hideMark/>
          </w:tcPr>
          <w:p w14:paraId="6686D3B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大学英语4</w:t>
            </w:r>
          </w:p>
        </w:tc>
        <w:tc>
          <w:tcPr>
            <w:tcW w:w="1417" w:type="dxa"/>
            <w:tcBorders>
              <w:top w:val="nil"/>
              <w:left w:val="nil"/>
              <w:bottom w:val="single" w:sz="4" w:space="0" w:color="auto"/>
              <w:right w:val="single" w:sz="4" w:space="0" w:color="auto"/>
            </w:tcBorders>
            <w:shd w:val="clear" w:color="auto" w:fill="auto"/>
            <w:vAlign w:val="center"/>
            <w:hideMark/>
          </w:tcPr>
          <w:p w14:paraId="5D74FF9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公共基础课</w:t>
            </w:r>
          </w:p>
        </w:tc>
        <w:tc>
          <w:tcPr>
            <w:tcW w:w="1418" w:type="dxa"/>
            <w:tcBorders>
              <w:top w:val="nil"/>
              <w:left w:val="nil"/>
              <w:bottom w:val="single" w:sz="4" w:space="0" w:color="auto"/>
              <w:right w:val="single" w:sz="4" w:space="0" w:color="auto"/>
            </w:tcBorders>
            <w:shd w:val="clear" w:color="auto" w:fill="auto"/>
            <w:vAlign w:val="center"/>
            <w:hideMark/>
          </w:tcPr>
          <w:p w14:paraId="6C7E94E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4F23599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文科组</w:t>
            </w:r>
          </w:p>
        </w:tc>
        <w:tc>
          <w:tcPr>
            <w:tcW w:w="2268" w:type="dxa"/>
            <w:tcBorders>
              <w:top w:val="nil"/>
              <w:left w:val="nil"/>
              <w:bottom w:val="single" w:sz="4" w:space="0" w:color="auto"/>
              <w:right w:val="single" w:sz="4" w:space="0" w:color="auto"/>
            </w:tcBorders>
            <w:shd w:val="clear" w:color="auto" w:fill="auto"/>
            <w:vAlign w:val="center"/>
            <w:hideMark/>
          </w:tcPr>
          <w:p w14:paraId="1A305FC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英语</w:t>
            </w:r>
          </w:p>
        </w:tc>
        <w:tc>
          <w:tcPr>
            <w:tcW w:w="1276" w:type="dxa"/>
            <w:tcBorders>
              <w:top w:val="nil"/>
              <w:left w:val="nil"/>
              <w:bottom w:val="single" w:sz="4" w:space="0" w:color="auto"/>
              <w:right w:val="single" w:sz="4" w:space="0" w:color="auto"/>
            </w:tcBorders>
            <w:shd w:val="clear" w:color="auto" w:fill="auto"/>
            <w:vAlign w:val="center"/>
            <w:hideMark/>
          </w:tcPr>
          <w:p w14:paraId="4CD6328C"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050201</w:t>
            </w:r>
          </w:p>
        </w:tc>
        <w:tc>
          <w:tcPr>
            <w:tcW w:w="1559" w:type="dxa"/>
            <w:tcBorders>
              <w:top w:val="nil"/>
              <w:left w:val="nil"/>
              <w:bottom w:val="single" w:sz="4" w:space="0" w:color="auto"/>
              <w:right w:val="single" w:sz="4" w:space="0" w:color="auto"/>
            </w:tcBorders>
            <w:shd w:val="clear" w:color="auto" w:fill="auto"/>
            <w:vAlign w:val="center"/>
            <w:hideMark/>
          </w:tcPr>
          <w:p w14:paraId="505E10FB"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孟文涛</w:t>
            </w:r>
          </w:p>
        </w:tc>
        <w:tc>
          <w:tcPr>
            <w:tcW w:w="1276" w:type="dxa"/>
            <w:tcBorders>
              <w:top w:val="nil"/>
              <w:left w:val="nil"/>
              <w:bottom w:val="single" w:sz="4" w:space="0" w:color="auto"/>
              <w:right w:val="single" w:sz="4" w:space="0" w:color="auto"/>
            </w:tcBorders>
            <w:shd w:val="clear" w:color="auto" w:fill="auto"/>
            <w:vAlign w:val="center"/>
            <w:hideMark/>
          </w:tcPr>
          <w:p w14:paraId="43BE4B25"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r w:rsidR="00A73C89" w:rsidRPr="000B0A8A" w14:paraId="1EB1E1D7"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D447E9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17</w:t>
            </w:r>
          </w:p>
        </w:tc>
        <w:tc>
          <w:tcPr>
            <w:tcW w:w="2636" w:type="dxa"/>
            <w:tcBorders>
              <w:top w:val="nil"/>
              <w:left w:val="nil"/>
              <w:bottom w:val="single" w:sz="4" w:space="0" w:color="auto"/>
              <w:right w:val="single" w:sz="4" w:space="0" w:color="auto"/>
            </w:tcBorders>
            <w:shd w:val="clear" w:color="auto" w:fill="auto"/>
            <w:vAlign w:val="center"/>
            <w:hideMark/>
          </w:tcPr>
          <w:p w14:paraId="5D8DF9E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数字化设计及3D打印</w:t>
            </w:r>
          </w:p>
        </w:tc>
        <w:tc>
          <w:tcPr>
            <w:tcW w:w="1417" w:type="dxa"/>
            <w:tcBorders>
              <w:top w:val="nil"/>
              <w:left w:val="nil"/>
              <w:bottom w:val="single" w:sz="4" w:space="0" w:color="auto"/>
              <w:right w:val="single" w:sz="4" w:space="0" w:color="auto"/>
            </w:tcBorders>
            <w:shd w:val="clear" w:color="auto" w:fill="auto"/>
            <w:vAlign w:val="center"/>
            <w:hideMark/>
          </w:tcPr>
          <w:p w14:paraId="2AB87D6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02B02055"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39D501AB" w14:textId="235DE653" w:rsidR="00A73C89" w:rsidRPr="000B0A8A" w:rsidRDefault="0069081F" w:rsidP="00A73C89">
            <w:pPr>
              <w:widowControl/>
              <w:jc w:val="center"/>
              <w:rPr>
                <w:rFonts w:ascii="仿宋" w:eastAsia="仿宋" w:hAnsi="仿宋" w:cs="宋体" w:hint="eastAsia"/>
                <w:color w:val="000000"/>
                <w:kern w:val="0"/>
                <w:sz w:val="24"/>
              </w:rPr>
            </w:pPr>
            <w:r>
              <w:rPr>
                <w:rFonts w:ascii="仿宋" w:eastAsia="仿宋" w:hAnsi="仿宋" w:cs="宋体" w:hint="eastAsia"/>
                <w:color w:val="000000"/>
                <w:kern w:val="0"/>
                <w:sz w:val="24"/>
              </w:rPr>
              <w:t>术</w:t>
            </w:r>
            <w:r w:rsidRPr="000B0A8A">
              <w:rPr>
                <w:rFonts w:ascii="仿宋" w:eastAsia="仿宋" w:hAnsi="仿宋" w:cs="宋体" w:hint="eastAsia"/>
                <w:color w:val="000000"/>
                <w:kern w:val="0"/>
                <w:sz w:val="24"/>
              </w:rPr>
              <w:t>科组</w:t>
            </w:r>
          </w:p>
        </w:tc>
        <w:tc>
          <w:tcPr>
            <w:tcW w:w="2268" w:type="dxa"/>
            <w:tcBorders>
              <w:top w:val="nil"/>
              <w:left w:val="nil"/>
              <w:bottom w:val="single" w:sz="4" w:space="0" w:color="auto"/>
              <w:right w:val="single" w:sz="4" w:space="0" w:color="auto"/>
            </w:tcBorders>
            <w:shd w:val="clear" w:color="auto" w:fill="auto"/>
            <w:vAlign w:val="center"/>
            <w:hideMark/>
          </w:tcPr>
          <w:p w14:paraId="3BADDE15"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产品设计</w:t>
            </w:r>
          </w:p>
        </w:tc>
        <w:tc>
          <w:tcPr>
            <w:tcW w:w="1276" w:type="dxa"/>
            <w:tcBorders>
              <w:top w:val="nil"/>
              <w:left w:val="nil"/>
              <w:bottom w:val="single" w:sz="4" w:space="0" w:color="auto"/>
              <w:right w:val="single" w:sz="4" w:space="0" w:color="auto"/>
            </w:tcBorders>
            <w:shd w:val="clear" w:color="auto" w:fill="auto"/>
            <w:vAlign w:val="center"/>
            <w:hideMark/>
          </w:tcPr>
          <w:p w14:paraId="182D97C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130504</w:t>
            </w:r>
          </w:p>
        </w:tc>
        <w:tc>
          <w:tcPr>
            <w:tcW w:w="1559" w:type="dxa"/>
            <w:tcBorders>
              <w:top w:val="nil"/>
              <w:left w:val="nil"/>
              <w:bottom w:val="single" w:sz="4" w:space="0" w:color="auto"/>
              <w:right w:val="single" w:sz="4" w:space="0" w:color="auto"/>
            </w:tcBorders>
            <w:shd w:val="clear" w:color="auto" w:fill="auto"/>
            <w:vAlign w:val="center"/>
            <w:hideMark/>
          </w:tcPr>
          <w:p w14:paraId="2823B5EF"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刘伟元</w:t>
            </w:r>
          </w:p>
        </w:tc>
        <w:tc>
          <w:tcPr>
            <w:tcW w:w="1276" w:type="dxa"/>
            <w:tcBorders>
              <w:top w:val="nil"/>
              <w:left w:val="nil"/>
              <w:bottom w:val="single" w:sz="4" w:space="0" w:color="auto"/>
              <w:right w:val="single" w:sz="4" w:space="0" w:color="auto"/>
            </w:tcBorders>
            <w:shd w:val="clear" w:color="auto" w:fill="auto"/>
            <w:vAlign w:val="center"/>
            <w:hideMark/>
          </w:tcPr>
          <w:p w14:paraId="7D075E1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r w:rsidR="00A73C89" w:rsidRPr="000B0A8A" w14:paraId="4A15BB3C"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931B938"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18</w:t>
            </w:r>
          </w:p>
        </w:tc>
        <w:tc>
          <w:tcPr>
            <w:tcW w:w="2636" w:type="dxa"/>
            <w:tcBorders>
              <w:top w:val="nil"/>
              <w:left w:val="nil"/>
              <w:bottom w:val="single" w:sz="4" w:space="0" w:color="auto"/>
              <w:right w:val="single" w:sz="4" w:space="0" w:color="auto"/>
            </w:tcBorders>
            <w:shd w:val="clear" w:color="auto" w:fill="auto"/>
            <w:vAlign w:val="center"/>
            <w:hideMark/>
          </w:tcPr>
          <w:p w14:paraId="2882BE97"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自动测试系统</w:t>
            </w:r>
          </w:p>
        </w:tc>
        <w:tc>
          <w:tcPr>
            <w:tcW w:w="1417" w:type="dxa"/>
            <w:tcBorders>
              <w:top w:val="nil"/>
              <w:left w:val="nil"/>
              <w:bottom w:val="single" w:sz="4" w:space="0" w:color="auto"/>
              <w:right w:val="single" w:sz="4" w:space="0" w:color="auto"/>
            </w:tcBorders>
            <w:shd w:val="clear" w:color="auto" w:fill="auto"/>
            <w:vAlign w:val="center"/>
            <w:hideMark/>
          </w:tcPr>
          <w:p w14:paraId="3AD67B9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5150872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195CE21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1B59814B"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仪器类</w:t>
            </w:r>
          </w:p>
        </w:tc>
        <w:tc>
          <w:tcPr>
            <w:tcW w:w="1276" w:type="dxa"/>
            <w:tcBorders>
              <w:top w:val="nil"/>
              <w:left w:val="nil"/>
              <w:bottom w:val="single" w:sz="4" w:space="0" w:color="auto"/>
              <w:right w:val="single" w:sz="4" w:space="0" w:color="auto"/>
            </w:tcBorders>
            <w:shd w:val="clear" w:color="auto" w:fill="auto"/>
            <w:vAlign w:val="center"/>
            <w:hideMark/>
          </w:tcPr>
          <w:p w14:paraId="53C1C8ED"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0803</w:t>
            </w:r>
          </w:p>
        </w:tc>
        <w:tc>
          <w:tcPr>
            <w:tcW w:w="1559" w:type="dxa"/>
            <w:tcBorders>
              <w:top w:val="nil"/>
              <w:left w:val="nil"/>
              <w:bottom w:val="single" w:sz="4" w:space="0" w:color="auto"/>
              <w:right w:val="single" w:sz="4" w:space="0" w:color="auto"/>
            </w:tcBorders>
            <w:shd w:val="clear" w:color="auto" w:fill="auto"/>
            <w:vAlign w:val="center"/>
            <w:hideMark/>
          </w:tcPr>
          <w:p w14:paraId="4C460C28" w14:textId="77777777" w:rsidR="00A73C89" w:rsidRPr="000B0A8A" w:rsidRDefault="00A73C89" w:rsidP="00A73C89">
            <w:pPr>
              <w:widowControl/>
              <w:jc w:val="center"/>
              <w:rPr>
                <w:rFonts w:ascii="仿宋" w:eastAsia="仿宋" w:hAnsi="仿宋" w:cs="宋体" w:hint="eastAsia"/>
                <w:kern w:val="0"/>
                <w:sz w:val="24"/>
              </w:rPr>
            </w:pPr>
            <w:proofErr w:type="gramStart"/>
            <w:r w:rsidRPr="000B0A8A">
              <w:rPr>
                <w:rFonts w:ascii="仿宋" w:eastAsia="仿宋" w:hAnsi="仿宋" w:cs="宋体" w:hint="eastAsia"/>
                <w:kern w:val="0"/>
                <w:sz w:val="24"/>
              </w:rPr>
              <w:t>殷贤华</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364D2F2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638E7699"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EBCDA1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19</w:t>
            </w:r>
          </w:p>
        </w:tc>
        <w:tc>
          <w:tcPr>
            <w:tcW w:w="2636" w:type="dxa"/>
            <w:tcBorders>
              <w:top w:val="nil"/>
              <w:left w:val="nil"/>
              <w:bottom w:val="single" w:sz="4" w:space="0" w:color="auto"/>
              <w:right w:val="single" w:sz="4" w:space="0" w:color="auto"/>
            </w:tcBorders>
            <w:shd w:val="clear" w:color="auto" w:fill="auto"/>
            <w:vAlign w:val="center"/>
            <w:hideMark/>
          </w:tcPr>
          <w:p w14:paraId="58D3656D"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C语言程序设计</w:t>
            </w:r>
          </w:p>
        </w:tc>
        <w:tc>
          <w:tcPr>
            <w:tcW w:w="1417" w:type="dxa"/>
            <w:tcBorders>
              <w:top w:val="nil"/>
              <w:left w:val="nil"/>
              <w:bottom w:val="single" w:sz="4" w:space="0" w:color="auto"/>
              <w:right w:val="single" w:sz="4" w:space="0" w:color="auto"/>
            </w:tcBorders>
            <w:shd w:val="clear" w:color="auto" w:fill="auto"/>
            <w:vAlign w:val="center"/>
            <w:hideMark/>
          </w:tcPr>
          <w:p w14:paraId="40E6E99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759BAA9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6FEBEB78"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48B5569A"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自动化类</w:t>
            </w:r>
          </w:p>
        </w:tc>
        <w:tc>
          <w:tcPr>
            <w:tcW w:w="1276" w:type="dxa"/>
            <w:tcBorders>
              <w:top w:val="nil"/>
              <w:left w:val="nil"/>
              <w:bottom w:val="single" w:sz="4" w:space="0" w:color="auto"/>
              <w:right w:val="single" w:sz="4" w:space="0" w:color="auto"/>
            </w:tcBorders>
            <w:shd w:val="clear" w:color="auto" w:fill="auto"/>
            <w:vAlign w:val="center"/>
            <w:hideMark/>
          </w:tcPr>
          <w:p w14:paraId="6FC81D1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0808</w:t>
            </w:r>
          </w:p>
        </w:tc>
        <w:tc>
          <w:tcPr>
            <w:tcW w:w="1559" w:type="dxa"/>
            <w:tcBorders>
              <w:top w:val="nil"/>
              <w:left w:val="nil"/>
              <w:bottom w:val="single" w:sz="4" w:space="0" w:color="auto"/>
              <w:right w:val="single" w:sz="4" w:space="0" w:color="auto"/>
            </w:tcBorders>
            <w:shd w:val="clear" w:color="auto" w:fill="auto"/>
            <w:vAlign w:val="center"/>
            <w:hideMark/>
          </w:tcPr>
          <w:p w14:paraId="6B112909"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任风华</w:t>
            </w:r>
          </w:p>
        </w:tc>
        <w:tc>
          <w:tcPr>
            <w:tcW w:w="1276" w:type="dxa"/>
            <w:tcBorders>
              <w:top w:val="nil"/>
              <w:left w:val="nil"/>
              <w:bottom w:val="single" w:sz="4" w:space="0" w:color="auto"/>
              <w:right w:val="single" w:sz="4" w:space="0" w:color="auto"/>
            </w:tcBorders>
            <w:shd w:val="clear" w:color="auto" w:fill="auto"/>
            <w:vAlign w:val="center"/>
            <w:hideMark/>
          </w:tcPr>
          <w:p w14:paraId="0C604046"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r w:rsidR="00A73C89" w:rsidRPr="000B0A8A" w14:paraId="723E29B2"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B68BC1F"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20</w:t>
            </w:r>
          </w:p>
        </w:tc>
        <w:tc>
          <w:tcPr>
            <w:tcW w:w="2636" w:type="dxa"/>
            <w:tcBorders>
              <w:top w:val="nil"/>
              <w:left w:val="nil"/>
              <w:bottom w:val="single" w:sz="4" w:space="0" w:color="auto"/>
              <w:right w:val="single" w:sz="4" w:space="0" w:color="auto"/>
            </w:tcBorders>
            <w:shd w:val="clear" w:color="auto" w:fill="auto"/>
            <w:vAlign w:val="center"/>
            <w:hideMark/>
          </w:tcPr>
          <w:p w14:paraId="7A0A7F9D" w14:textId="77777777"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color w:val="000000"/>
                <w:kern w:val="0"/>
                <w:sz w:val="24"/>
              </w:rPr>
              <w:t>文明互鉴视角</w:t>
            </w:r>
            <w:proofErr w:type="gramEnd"/>
            <w:r w:rsidRPr="000B0A8A">
              <w:rPr>
                <w:rFonts w:ascii="仿宋" w:eastAsia="仿宋" w:hAnsi="仿宋" w:cs="宋体" w:hint="eastAsia"/>
                <w:color w:val="000000"/>
                <w:kern w:val="0"/>
                <w:sz w:val="24"/>
              </w:rPr>
              <w:t>下的文艺复兴</w:t>
            </w:r>
          </w:p>
        </w:tc>
        <w:tc>
          <w:tcPr>
            <w:tcW w:w="1417" w:type="dxa"/>
            <w:tcBorders>
              <w:top w:val="nil"/>
              <w:left w:val="nil"/>
              <w:bottom w:val="single" w:sz="4" w:space="0" w:color="auto"/>
              <w:right w:val="single" w:sz="4" w:space="0" w:color="auto"/>
            </w:tcBorders>
            <w:shd w:val="clear" w:color="auto" w:fill="auto"/>
            <w:vAlign w:val="center"/>
            <w:hideMark/>
          </w:tcPr>
          <w:p w14:paraId="7FCEA404" w14:textId="77777777" w:rsidR="00A73C89" w:rsidRPr="000B0A8A" w:rsidRDefault="00A73C89" w:rsidP="00A73C89">
            <w:pPr>
              <w:widowControl/>
              <w:jc w:val="center"/>
              <w:rPr>
                <w:rFonts w:ascii="仿宋" w:eastAsia="仿宋" w:hAnsi="仿宋" w:cs="宋体" w:hint="eastAsia"/>
                <w:color w:val="000000"/>
                <w:kern w:val="0"/>
                <w:sz w:val="24"/>
              </w:rPr>
            </w:pPr>
            <w:proofErr w:type="gramStart"/>
            <w:r w:rsidRPr="000B0A8A">
              <w:rPr>
                <w:rFonts w:ascii="仿宋" w:eastAsia="仿宋" w:hAnsi="仿宋" w:cs="宋体" w:hint="eastAsia"/>
                <w:color w:val="000000"/>
                <w:kern w:val="0"/>
                <w:sz w:val="24"/>
              </w:rPr>
              <w:t>通识课</w:t>
            </w:r>
            <w:proofErr w:type="gramEnd"/>
          </w:p>
        </w:tc>
        <w:tc>
          <w:tcPr>
            <w:tcW w:w="1418" w:type="dxa"/>
            <w:tcBorders>
              <w:top w:val="nil"/>
              <w:left w:val="nil"/>
              <w:bottom w:val="single" w:sz="4" w:space="0" w:color="auto"/>
              <w:right w:val="single" w:sz="4" w:space="0" w:color="auto"/>
            </w:tcBorders>
            <w:shd w:val="clear" w:color="auto" w:fill="auto"/>
            <w:vAlign w:val="center"/>
            <w:hideMark/>
          </w:tcPr>
          <w:p w14:paraId="35772291"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3675EAEB"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文科组</w:t>
            </w:r>
          </w:p>
        </w:tc>
        <w:tc>
          <w:tcPr>
            <w:tcW w:w="2268" w:type="dxa"/>
            <w:tcBorders>
              <w:top w:val="nil"/>
              <w:left w:val="nil"/>
              <w:bottom w:val="single" w:sz="4" w:space="0" w:color="auto"/>
              <w:right w:val="single" w:sz="4" w:space="0" w:color="auto"/>
            </w:tcBorders>
            <w:shd w:val="clear" w:color="auto" w:fill="auto"/>
            <w:vAlign w:val="center"/>
            <w:hideMark/>
          </w:tcPr>
          <w:p w14:paraId="64C215D5"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艺术史论</w:t>
            </w:r>
          </w:p>
        </w:tc>
        <w:tc>
          <w:tcPr>
            <w:tcW w:w="1276" w:type="dxa"/>
            <w:tcBorders>
              <w:top w:val="nil"/>
              <w:left w:val="nil"/>
              <w:bottom w:val="single" w:sz="4" w:space="0" w:color="auto"/>
              <w:right w:val="single" w:sz="4" w:space="0" w:color="auto"/>
            </w:tcBorders>
            <w:shd w:val="clear" w:color="auto" w:fill="auto"/>
            <w:vAlign w:val="center"/>
            <w:hideMark/>
          </w:tcPr>
          <w:p w14:paraId="04CC6BC4"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130101</w:t>
            </w:r>
          </w:p>
        </w:tc>
        <w:tc>
          <w:tcPr>
            <w:tcW w:w="1559" w:type="dxa"/>
            <w:tcBorders>
              <w:top w:val="nil"/>
              <w:left w:val="nil"/>
              <w:bottom w:val="single" w:sz="4" w:space="0" w:color="auto"/>
              <w:right w:val="single" w:sz="4" w:space="0" w:color="auto"/>
            </w:tcBorders>
            <w:shd w:val="clear" w:color="auto" w:fill="auto"/>
            <w:vAlign w:val="center"/>
            <w:hideMark/>
          </w:tcPr>
          <w:p w14:paraId="314EFA72"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曾瑞云</w:t>
            </w:r>
          </w:p>
        </w:tc>
        <w:tc>
          <w:tcPr>
            <w:tcW w:w="1276" w:type="dxa"/>
            <w:tcBorders>
              <w:top w:val="nil"/>
              <w:left w:val="nil"/>
              <w:bottom w:val="single" w:sz="4" w:space="0" w:color="auto"/>
              <w:right w:val="single" w:sz="4" w:space="0" w:color="auto"/>
            </w:tcBorders>
            <w:shd w:val="clear" w:color="auto" w:fill="auto"/>
            <w:vAlign w:val="center"/>
            <w:hideMark/>
          </w:tcPr>
          <w:p w14:paraId="3DEAC2C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r w:rsidR="00A73C89" w:rsidRPr="000B0A8A" w14:paraId="53B022DD"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5D28BB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lastRenderedPageBreak/>
              <w:t>21</w:t>
            </w:r>
          </w:p>
        </w:tc>
        <w:tc>
          <w:tcPr>
            <w:tcW w:w="2636" w:type="dxa"/>
            <w:tcBorders>
              <w:top w:val="nil"/>
              <w:left w:val="nil"/>
              <w:bottom w:val="single" w:sz="4" w:space="0" w:color="auto"/>
              <w:right w:val="single" w:sz="4" w:space="0" w:color="auto"/>
            </w:tcBorders>
            <w:shd w:val="clear" w:color="auto" w:fill="auto"/>
            <w:vAlign w:val="center"/>
            <w:hideMark/>
          </w:tcPr>
          <w:p w14:paraId="05F0EF05"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数字逻辑</w:t>
            </w:r>
          </w:p>
        </w:tc>
        <w:tc>
          <w:tcPr>
            <w:tcW w:w="1417" w:type="dxa"/>
            <w:tcBorders>
              <w:top w:val="nil"/>
              <w:left w:val="nil"/>
              <w:bottom w:val="single" w:sz="4" w:space="0" w:color="auto"/>
              <w:right w:val="single" w:sz="4" w:space="0" w:color="auto"/>
            </w:tcBorders>
            <w:shd w:val="clear" w:color="auto" w:fill="auto"/>
            <w:vAlign w:val="center"/>
            <w:hideMark/>
          </w:tcPr>
          <w:p w14:paraId="070E3E3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hideMark/>
          </w:tcPr>
          <w:p w14:paraId="48750AE3"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4D2F7092"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2FFE5D2B"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物联网工程</w:t>
            </w:r>
          </w:p>
        </w:tc>
        <w:tc>
          <w:tcPr>
            <w:tcW w:w="1276" w:type="dxa"/>
            <w:tcBorders>
              <w:top w:val="nil"/>
              <w:left w:val="nil"/>
              <w:bottom w:val="single" w:sz="4" w:space="0" w:color="auto"/>
              <w:right w:val="single" w:sz="4" w:space="0" w:color="auto"/>
            </w:tcBorders>
            <w:shd w:val="clear" w:color="auto" w:fill="auto"/>
            <w:vAlign w:val="center"/>
            <w:hideMark/>
          </w:tcPr>
          <w:p w14:paraId="4C490314"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080905</w:t>
            </w:r>
          </w:p>
        </w:tc>
        <w:tc>
          <w:tcPr>
            <w:tcW w:w="1559" w:type="dxa"/>
            <w:tcBorders>
              <w:top w:val="nil"/>
              <w:left w:val="nil"/>
              <w:bottom w:val="single" w:sz="4" w:space="0" w:color="auto"/>
              <w:right w:val="single" w:sz="4" w:space="0" w:color="auto"/>
            </w:tcBorders>
            <w:shd w:val="clear" w:color="auto" w:fill="auto"/>
            <w:vAlign w:val="center"/>
            <w:hideMark/>
          </w:tcPr>
          <w:p w14:paraId="2807E28B"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李芳</w:t>
            </w:r>
          </w:p>
        </w:tc>
        <w:tc>
          <w:tcPr>
            <w:tcW w:w="1276" w:type="dxa"/>
            <w:tcBorders>
              <w:top w:val="nil"/>
              <w:left w:val="nil"/>
              <w:bottom w:val="single" w:sz="4" w:space="0" w:color="auto"/>
              <w:right w:val="single" w:sz="4" w:space="0" w:color="auto"/>
            </w:tcBorders>
            <w:shd w:val="clear" w:color="auto" w:fill="auto"/>
            <w:vAlign w:val="center"/>
            <w:hideMark/>
          </w:tcPr>
          <w:p w14:paraId="518AC4E3"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副教授</w:t>
            </w:r>
          </w:p>
        </w:tc>
      </w:tr>
      <w:tr w:rsidR="00A73C89" w:rsidRPr="000B0A8A" w14:paraId="21A9B5B0"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7364F6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22</w:t>
            </w:r>
          </w:p>
        </w:tc>
        <w:tc>
          <w:tcPr>
            <w:tcW w:w="2636" w:type="dxa"/>
            <w:tcBorders>
              <w:top w:val="nil"/>
              <w:left w:val="nil"/>
              <w:bottom w:val="single" w:sz="4" w:space="0" w:color="auto"/>
              <w:right w:val="single" w:sz="4" w:space="0" w:color="auto"/>
            </w:tcBorders>
            <w:shd w:val="clear" w:color="auto" w:fill="auto"/>
            <w:vAlign w:val="center"/>
            <w:hideMark/>
          </w:tcPr>
          <w:p w14:paraId="1E15C3F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电子工程训练2</w:t>
            </w:r>
          </w:p>
        </w:tc>
        <w:tc>
          <w:tcPr>
            <w:tcW w:w="1417" w:type="dxa"/>
            <w:tcBorders>
              <w:top w:val="nil"/>
              <w:left w:val="nil"/>
              <w:bottom w:val="single" w:sz="4" w:space="0" w:color="auto"/>
              <w:right w:val="single" w:sz="4" w:space="0" w:color="auto"/>
            </w:tcBorders>
            <w:shd w:val="clear" w:color="auto" w:fill="auto"/>
            <w:vAlign w:val="center"/>
            <w:hideMark/>
          </w:tcPr>
          <w:p w14:paraId="440A8EED"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公共基础课</w:t>
            </w:r>
          </w:p>
        </w:tc>
        <w:tc>
          <w:tcPr>
            <w:tcW w:w="1418" w:type="dxa"/>
            <w:tcBorders>
              <w:top w:val="nil"/>
              <w:left w:val="nil"/>
              <w:bottom w:val="single" w:sz="4" w:space="0" w:color="auto"/>
              <w:right w:val="single" w:sz="4" w:space="0" w:color="auto"/>
            </w:tcBorders>
            <w:shd w:val="clear" w:color="auto" w:fill="auto"/>
            <w:vAlign w:val="center"/>
            <w:hideMark/>
          </w:tcPr>
          <w:p w14:paraId="6419F18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hideMark/>
          </w:tcPr>
          <w:p w14:paraId="525413FF"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7E9007CE"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测控技术与仪器等</w:t>
            </w:r>
          </w:p>
        </w:tc>
        <w:tc>
          <w:tcPr>
            <w:tcW w:w="1276" w:type="dxa"/>
            <w:tcBorders>
              <w:top w:val="nil"/>
              <w:left w:val="nil"/>
              <w:bottom w:val="single" w:sz="4" w:space="0" w:color="auto"/>
              <w:right w:val="single" w:sz="4" w:space="0" w:color="auto"/>
            </w:tcBorders>
            <w:shd w:val="clear" w:color="auto" w:fill="auto"/>
            <w:vAlign w:val="center"/>
            <w:hideMark/>
          </w:tcPr>
          <w:p w14:paraId="768878CC"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080301</w:t>
            </w:r>
          </w:p>
        </w:tc>
        <w:tc>
          <w:tcPr>
            <w:tcW w:w="1559" w:type="dxa"/>
            <w:tcBorders>
              <w:top w:val="nil"/>
              <w:left w:val="nil"/>
              <w:bottom w:val="single" w:sz="4" w:space="0" w:color="auto"/>
              <w:right w:val="single" w:sz="4" w:space="0" w:color="auto"/>
            </w:tcBorders>
            <w:shd w:val="clear" w:color="auto" w:fill="auto"/>
            <w:vAlign w:val="center"/>
            <w:hideMark/>
          </w:tcPr>
          <w:p w14:paraId="6C8F19D3" w14:textId="77777777"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叶懋</w:t>
            </w:r>
          </w:p>
        </w:tc>
        <w:tc>
          <w:tcPr>
            <w:tcW w:w="1276" w:type="dxa"/>
            <w:tcBorders>
              <w:top w:val="nil"/>
              <w:left w:val="nil"/>
              <w:bottom w:val="single" w:sz="4" w:space="0" w:color="auto"/>
              <w:right w:val="single" w:sz="4" w:space="0" w:color="auto"/>
            </w:tcBorders>
            <w:shd w:val="clear" w:color="auto" w:fill="auto"/>
            <w:vAlign w:val="center"/>
            <w:hideMark/>
          </w:tcPr>
          <w:p w14:paraId="48DEAD43"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高级实验师</w:t>
            </w:r>
          </w:p>
        </w:tc>
      </w:tr>
      <w:tr w:rsidR="00A73C89" w:rsidRPr="000B0A8A" w14:paraId="4AADB504"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47F4FC5F" w14:textId="60B9A54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23</w:t>
            </w:r>
          </w:p>
        </w:tc>
        <w:tc>
          <w:tcPr>
            <w:tcW w:w="2636" w:type="dxa"/>
            <w:tcBorders>
              <w:top w:val="nil"/>
              <w:left w:val="nil"/>
              <w:bottom w:val="single" w:sz="4" w:space="0" w:color="auto"/>
              <w:right w:val="single" w:sz="4" w:space="0" w:color="auto"/>
            </w:tcBorders>
            <w:shd w:val="clear" w:color="auto" w:fill="auto"/>
            <w:vAlign w:val="center"/>
          </w:tcPr>
          <w:p w14:paraId="5BCBDAA8" w14:textId="6F216D4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智能交通运输系统</w:t>
            </w:r>
          </w:p>
        </w:tc>
        <w:tc>
          <w:tcPr>
            <w:tcW w:w="1417" w:type="dxa"/>
            <w:tcBorders>
              <w:top w:val="nil"/>
              <w:left w:val="nil"/>
              <w:bottom w:val="single" w:sz="4" w:space="0" w:color="auto"/>
              <w:right w:val="single" w:sz="4" w:space="0" w:color="auto"/>
            </w:tcBorders>
            <w:shd w:val="clear" w:color="auto" w:fill="auto"/>
            <w:vAlign w:val="center"/>
          </w:tcPr>
          <w:p w14:paraId="36904FF3" w14:textId="706B679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5957ECDA" w14:textId="6371B0F1"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线上线下混合式</w:t>
            </w:r>
          </w:p>
        </w:tc>
        <w:tc>
          <w:tcPr>
            <w:tcW w:w="1275" w:type="dxa"/>
            <w:tcBorders>
              <w:top w:val="nil"/>
              <w:left w:val="nil"/>
              <w:bottom w:val="single" w:sz="4" w:space="0" w:color="auto"/>
              <w:right w:val="single" w:sz="4" w:space="0" w:color="auto"/>
            </w:tcBorders>
            <w:shd w:val="clear" w:color="auto" w:fill="auto"/>
            <w:vAlign w:val="center"/>
          </w:tcPr>
          <w:p w14:paraId="1D263D4A" w14:textId="1B9E0A75"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5F0A0E68" w14:textId="1903FC7A"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交通工程</w:t>
            </w:r>
          </w:p>
        </w:tc>
        <w:tc>
          <w:tcPr>
            <w:tcW w:w="1276" w:type="dxa"/>
            <w:tcBorders>
              <w:top w:val="nil"/>
              <w:left w:val="nil"/>
              <w:bottom w:val="single" w:sz="4" w:space="0" w:color="auto"/>
              <w:right w:val="single" w:sz="4" w:space="0" w:color="auto"/>
            </w:tcBorders>
            <w:shd w:val="clear" w:color="auto" w:fill="auto"/>
            <w:vAlign w:val="center"/>
          </w:tcPr>
          <w:p w14:paraId="1FD79369" w14:textId="48F9A338"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081202</w:t>
            </w:r>
          </w:p>
        </w:tc>
        <w:tc>
          <w:tcPr>
            <w:tcW w:w="1559" w:type="dxa"/>
            <w:tcBorders>
              <w:top w:val="nil"/>
              <w:left w:val="nil"/>
              <w:bottom w:val="single" w:sz="4" w:space="0" w:color="auto"/>
              <w:right w:val="single" w:sz="4" w:space="0" w:color="auto"/>
            </w:tcBorders>
            <w:shd w:val="clear" w:color="auto" w:fill="auto"/>
            <w:vAlign w:val="center"/>
          </w:tcPr>
          <w:p w14:paraId="2C3EDEA4" w14:textId="2BF77F73"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赵红专</w:t>
            </w:r>
          </w:p>
        </w:tc>
        <w:tc>
          <w:tcPr>
            <w:tcW w:w="1276" w:type="dxa"/>
            <w:tcBorders>
              <w:top w:val="nil"/>
              <w:left w:val="nil"/>
              <w:bottom w:val="single" w:sz="4" w:space="0" w:color="auto"/>
              <w:right w:val="single" w:sz="4" w:space="0" w:color="auto"/>
            </w:tcBorders>
            <w:shd w:val="clear" w:color="auto" w:fill="auto"/>
            <w:vAlign w:val="center"/>
          </w:tcPr>
          <w:p w14:paraId="02EFF59A" w14:textId="50E12C0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47810F1F"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tcPr>
          <w:p w14:paraId="7AD26DB4" w14:textId="6962ECCB"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24</w:t>
            </w:r>
          </w:p>
        </w:tc>
        <w:tc>
          <w:tcPr>
            <w:tcW w:w="2636" w:type="dxa"/>
            <w:tcBorders>
              <w:top w:val="nil"/>
              <w:left w:val="nil"/>
              <w:bottom w:val="single" w:sz="4" w:space="0" w:color="auto"/>
              <w:right w:val="single" w:sz="4" w:space="0" w:color="auto"/>
            </w:tcBorders>
            <w:shd w:val="clear" w:color="auto" w:fill="auto"/>
            <w:vAlign w:val="center"/>
          </w:tcPr>
          <w:p w14:paraId="0466A1EF" w14:textId="46F4249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机器人综合实验</w:t>
            </w:r>
          </w:p>
        </w:tc>
        <w:tc>
          <w:tcPr>
            <w:tcW w:w="1417" w:type="dxa"/>
            <w:tcBorders>
              <w:top w:val="nil"/>
              <w:left w:val="nil"/>
              <w:bottom w:val="single" w:sz="4" w:space="0" w:color="auto"/>
              <w:right w:val="single" w:sz="4" w:space="0" w:color="auto"/>
            </w:tcBorders>
            <w:shd w:val="clear" w:color="auto" w:fill="auto"/>
            <w:vAlign w:val="center"/>
          </w:tcPr>
          <w:p w14:paraId="705F0D49" w14:textId="1F2DC3B3"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专业课</w:t>
            </w:r>
          </w:p>
        </w:tc>
        <w:tc>
          <w:tcPr>
            <w:tcW w:w="1418" w:type="dxa"/>
            <w:tcBorders>
              <w:top w:val="nil"/>
              <w:left w:val="nil"/>
              <w:bottom w:val="single" w:sz="4" w:space="0" w:color="auto"/>
              <w:right w:val="single" w:sz="4" w:space="0" w:color="auto"/>
            </w:tcBorders>
            <w:shd w:val="clear" w:color="auto" w:fill="auto"/>
            <w:vAlign w:val="center"/>
          </w:tcPr>
          <w:p w14:paraId="098DA3F5" w14:textId="39B97EFF"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虚拟仿真实验</w:t>
            </w:r>
          </w:p>
        </w:tc>
        <w:tc>
          <w:tcPr>
            <w:tcW w:w="1275" w:type="dxa"/>
            <w:tcBorders>
              <w:top w:val="nil"/>
              <w:left w:val="nil"/>
              <w:bottom w:val="single" w:sz="4" w:space="0" w:color="auto"/>
              <w:right w:val="single" w:sz="4" w:space="0" w:color="auto"/>
            </w:tcBorders>
            <w:shd w:val="clear" w:color="auto" w:fill="auto"/>
            <w:vAlign w:val="center"/>
          </w:tcPr>
          <w:p w14:paraId="19D799FD" w14:textId="1C49D5BB"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tcPr>
          <w:p w14:paraId="7F3B4A49" w14:textId="57991949"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自动化类</w:t>
            </w:r>
          </w:p>
        </w:tc>
        <w:tc>
          <w:tcPr>
            <w:tcW w:w="1276" w:type="dxa"/>
            <w:tcBorders>
              <w:top w:val="nil"/>
              <w:left w:val="nil"/>
              <w:bottom w:val="single" w:sz="4" w:space="0" w:color="auto"/>
              <w:right w:val="single" w:sz="4" w:space="0" w:color="auto"/>
            </w:tcBorders>
            <w:shd w:val="clear" w:color="auto" w:fill="auto"/>
            <w:vAlign w:val="center"/>
          </w:tcPr>
          <w:p w14:paraId="209DC862" w14:textId="276BE1C2"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0808</w:t>
            </w:r>
          </w:p>
        </w:tc>
        <w:tc>
          <w:tcPr>
            <w:tcW w:w="1559" w:type="dxa"/>
            <w:tcBorders>
              <w:top w:val="nil"/>
              <w:left w:val="nil"/>
              <w:bottom w:val="single" w:sz="4" w:space="0" w:color="auto"/>
              <w:right w:val="single" w:sz="4" w:space="0" w:color="auto"/>
            </w:tcBorders>
            <w:shd w:val="clear" w:color="auto" w:fill="auto"/>
            <w:vAlign w:val="center"/>
          </w:tcPr>
          <w:p w14:paraId="601D26CD" w14:textId="70C099F4" w:rsidR="00A73C89" w:rsidRPr="000B0A8A" w:rsidRDefault="00A73C89" w:rsidP="00A73C89">
            <w:pPr>
              <w:widowControl/>
              <w:jc w:val="center"/>
              <w:rPr>
                <w:rFonts w:ascii="仿宋" w:eastAsia="仿宋" w:hAnsi="仿宋" w:cs="宋体" w:hint="eastAsia"/>
                <w:kern w:val="0"/>
                <w:sz w:val="24"/>
              </w:rPr>
            </w:pPr>
            <w:r w:rsidRPr="000B0A8A">
              <w:rPr>
                <w:rFonts w:ascii="仿宋" w:eastAsia="仿宋" w:hAnsi="仿宋" w:cs="宋体" w:hint="eastAsia"/>
                <w:kern w:val="0"/>
                <w:sz w:val="24"/>
              </w:rPr>
              <w:t>张琦</w:t>
            </w:r>
          </w:p>
        </w:tc>
        <w:tc>
          <w:tcPr>
            <w:tcW w:w="1276" w:type="dxa"/>
            <w:tcBorders>
              <w:top w:val="nil"/>
              <w:left w:val="nil"/>
              <w:bottom w:val="single" w:sz="4" w:space="0" w:color="auto"/>
              <w:right w:val="single" w:sz="4" w:space="0" w:color="auto"/>
            </w:tcBorders>
            <w:shd w:val="clear" w:color="auto" w:fill="auto"/>
            <w:vAlign w:val="center"/>
          </w:tcPr>
          <w:p w14:paraId="59666016" w14:textId="27DF149C"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教授</w:t>
            </w:r>
          </w:p>
        </w:tc>
      </w:tr>
      <w:tr w:rsidR="00A73C89" w:rsidRPr="000B0A8A" w14:paraId="76245C4B" w14:textId="77777777" w:rsidTr="007727E5">
        <w:trPr>
          <w:trHeight w:val="66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3CE29A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25</w:t>
            </w:r>
          </w:p>
        </w:tc>
        <w:tc>
          <w:tcPr>
            <w:tcW w:w="2636" w:type="dxa"/>
            <w:tcBorders>
              <w:top w:val="nil"/>
              <w:left w:val="nil"/>
              <w:bottom w:val="single" w:sz="4" w:space="0" w:color="auto"/>
              <w:right w:val="single" w:sz="4" w:space="0" w:color="auto"/>
            </w:tcBorders>
            <w:shd w:val="clear" w:color="auto" w:fill="auto"/>
            <w:vAlign w:val="center"/>
            <w:hideMark/>
          </w:tcPr>
          <w:p w14:paraId="44BD47C9"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社会实践：乡村振兴认知与实践</w:t>
            </w:r>
          </w:p>
        </w:tc>
        <w:tc>
          <w:tcPr>
            <w:tcW w:w="1417" w:type="dxa"/>
            <w:tcBorders>
              <w:top w:val="nil"/>
              <w:left w:val="nil"/>
              <w:bottom w:val="single" w:sz="4" w:space="0" w:color="auto"/>
              <w:right w:val="single" w:sz="4" w:space="0" w:color="auto"/>
            </w:tcBorders>
            <w:shd w:val="clear" w:color="auto" w:fill="auto"/>
            <w:vAlign w:val="center"/>
            <w:hideMark/>
          </w:tcPr>
          <w:p w14:paraId="2C77C01D"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创新创业教育课</w:t>
            </w:r>
          </w:p>
        </w:tc>
        <w:tc>
          <w:tcPr>
            <w:tcW w:w="1418" w:type="dxa"/>
            <w:tcBorders>
              <w:top w:val="nil"/>
              <w:left w:val="nil"/>
              <w:bottom w:val="single" w:sz="4" w:space="0" w:color="auto"/>
              <w:right w:val="single" w:sz="4" w:space="0" w:color="auto"/>
            </w:tcBorders>
            <w:shd w:val="clear" w:color="auto" w:fill="auto"/>
            <w:vAlign w:val="center"/>
            <w:hideMark/>
          </w:tcPr>
          <w:p w14:paraId="0911E710"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社会实践</w:t>
            </w:r>
          </w:p>
        </w:tc>
        <w:tc>
          <w:tcPr>
            <w:tcW w:w="1275" w:type="dxa"/>
            <w:tcBorders>
              <w:top w:val="nil"/>
              <w:left w:val="nil"/>
              <w:bottom w:val="single" w:sz="4" w:space="0" w:color="auto"/>
              <w:right w:val="single" w:sz="4" w:space="0" w:color="auto"/>
            </w:tcBorders>
            <w:shd w:val="clear" w:color="auto" w:fill="auto"/>
            <w:vAlign w:val="center"/>
            <w:hideMark/>
          </w:tcPr>
          <w:p w14:paraId="0EDA1214"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工科组</w:t>
            </w:r>
          </w:p>
        </w:tc>
        <w:tc>
          <w:tcPr>
            <w:tcW w:w="2268" w:type="dxa"/>
            <w:tcBorders>
              <w:top w:val="nil"/>
              <w:left w:val="nil"/>
              <w:bottom w:val="single" w:sz="4" w:space="0" w:color="auto"/>
              <w:right w:val="single" w:sz="4" w:space="0" w:color="auto"/>
            </w:tcBorders>
            <w:shd w:val="clear" w:color="auto" w:fill="auto"/>
            <w:vAlign w:val="center"/>
            <w:hideMark/>
          </w:tcPr>
          <w:p w14:paraId="5EF444C2"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电子信息类</w:t>
            </w:r>
          </w:p>
        </w:tc>
        <w:tc>
          <w:tcPr>
            <w:tcW w:w="1276" w:type="dxa"/>
            <w:tcBorders>
              <w:top w:val="nil"/>
              <w:left w:val="nil"/>
              <w:bottom w:val="single" w:sz="4" w:space="0" w:color="auto"/>
              <w:right w:val="single" w:sz="4" w:space="0" w:color="auto"/>
            </w:tcBorders>
            <w:shd w:val="clear" w:color="auto" w:fill="auto"/>
            <w:vAlign w:val="center"/>
            <w:hideMark/>
          </w:tcPr>
          <w:p w14:paraId="5BFEA8DB"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0807</w:t>
            </w:r>
          </w:p>
        </w:tc>
        <w:tc>
          <w:tcPr>
            <w:tcW w:w="1559" w:type="dxa"/>
            <w:tcBorders>
              <w:top w:val="nil"/>
              <w:left w:val="nil"/>
              <w:bottom w:val="single" w:sz="4" w:space="0" w:color="auto"/>
              <w:right w:val="single" w:sz="4" w:space="0" w:color="auto"/>
            </w:tcBorders>
            <w:shd w:val="clear" w:color="auto" w:fill="auto"/>
            <w:vAlign w:val="center"/>
            <w:hideMark/>
          </w:tcPr>
          <w:p w14:paraId="53A0C65B" w14:textId="77777777" w:rsidR="00A73C89" w:rsidRPr="000B0A8A" w:rsidRDefault="00A73C89" w:rsidP="00A73C89">
            <w:pPr>
              <w:widowControl/>
              <w:jc w:val="center"/>
              <w:rPr>
                <w:rFonts w:ascii="仿宋" w:eastAsia="仿宋" w:hAnsi="仿宋" w:cs="宋体" w:hint="eastAsia"/>
                <w:kern w:val="0"/>
                <w:sz w:val="24"/>
              </w:rPr>
            </w:pPr>
            <w:proofErr w:type="gramStart"/>
            <w:r w:rsidRPr="000B0A8A">
              <w:rPr>
                <w:rFonts w:ascii="仿宋" w:eastAsia="仿宋" w:hAnsi="仿宋" w:cs="宋体" w:hint="eastAsia"/>
                <w:kern w:val="0"/>
                <w:sz w:val="24"/>
              </w:rPr>
              <w:t>展领</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59E66101" w14:textId="77777777" w:rsidR="00A73C89" w:rsidRPr="000B0A8A" w:rsidRDefault="00A73C89" w:rsidP="00A73C89">
            <w:pPr>
              <w:widowControl/>
              <w:jc w:val="center"/>
              <w:rPr>
                <w:rFonts w:ascii="仿宋" w:eastAsia="仿宋" w:hAnsi="仿宋" w:cs="宋体" w:hint="eastAsia"/>
                <w:color w:val="000000"/>
                <w:kern w:val="0"/>
                <w:sz w:val="24"/>
              </w:rPr>
            </w:pPr>
            <w:r w:rsidRPr="000B0A8A">
              <w:rPr>
                <w:rFonts w:ascii="仿宋" w:eastAsia="仿宋" w:hAnsi="仿宋" w:cs="宋体" w:hint="eastAsia"/>
                <w:color w:val="000000"/>
                <w:kern w:val="0"/>
                <w:sz w:val="24"/>
              </w:rPr>
              <w:t>副教授</w:t>
            </w:r>
          </w:p>
        </w:tc>
      </w:tr>
    </w:tbl>
    <w:p w14:paraId="12C7575A" w14:textId="77777777" w:rsidR="000B0A8A" w:rsidRDefault="000B0A8A">
      <w:pPr>
        <w:rPr>
          <w:rFonts w:hint="eastAsia"/>
        </w:rPr>
      </w:pPr>
    </w:p>
    <w:sectPr w:rsidR="000B0A8A" w:rsidSect="000B0A8A">
      <w:pgSz w:w="16838" w:h="11906" w:orient="landscape"/>
      <w:pgMar w:top="1797" w:right="1440" w:bottom="1797" w:left="144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altName w:val="汉仪书宋二KW"/>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F3D"/>
    <w:rsid w:val="000331ED"/>
    <w:rsid w:val="000B0A8A"/>
    <w:rsid w:val="0017057E"/>
    <w:rsid w:val="00442A9E"/>
    <w:rsid w:val="00462AEC"/>
    <w:rsid w:val="00492F3D"/>
    <w:rsid w:val="00544F8D"/>
    <w:rsid w:val="0062135C"/>
    <w:rsid w:val="0069081F"/>
    <w:rsid w:val="006B3E55"/>
    <w:rsid w:val="007727E5"/>
    <w:rsid w:val="00795699"/>
    <w:rsid w:val="00795710"/>
    <w:rsid w:val="00894494"/>
    <w:rsid w:val="008C672F"/>
    <w:rsid w:val="009348AE"/>
    <w:rsid w:val="009A6247"/>
    <w:rsid w:val="00A73C89"/>
    <w:rsid w:val="00B90A48"/>
    <w:rsid w:val="00C7445F"/>
    <w:rsid w:val="00C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aeaca"/>
    </o:shapedefaults>
    <o:shapelayout v:ext="edit">
      <o:idmap v:ext="edit" data="1"/>
    </o:shapelayout>
  </w:shapeDefaults>
  <w:decimalSymbol w:val="."/>
  <w:listSeparator w:val=","/>
  <w14:docId w14:val="4EFC3FC9"/>
  <w15:chartTrackingRefBased/>
  <w15:docId w15:val="{AB6F7A4C-D731-44EF-B586-E29673F89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2A9E"/>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492F3D"/>
    <w:pPr>
      <w:keepNext/>
      <w:keepLines/>
      <w:adjustRightInd w:val="0"/>
      <w:spacing w:before="480" w:after="80" w:line="312" w:lineRule="atLeast"/>
      <w:textAlignment w:val="baseline"/>
      <w:outlineLvl w:val="0"/>
    </w:pPr>
    <w:rPr>
      <w:rFonts w:asciiTheme="majorHAnsi" w:eastAsiaTheme="majorEastAsia" w:hAnsiTheme="majorHAnsi" w:cstheme="majorBidi"/>
      <w:color w:val="0F4761" w:themeColor="accent1" w:themeShade="BF"/>
      <w:kern w:val="0"/>
      <w:sz w:val="48"/>
      <w:szCs w:val="48"/>
    </w:rPr>
  </w:style>
  <w:style w:type="paragraph" w:styleId="2">
    <w:name w:val="heading 2"/>
    <w:basedOn w:val="a"/>
    <w:next w:val="a"/>
    <w:link w:val="20"/>
    <w:semiHidden/>
    <w:unhideWhenUsed/>
    <w:qFormat/>
    <w:rsid w:val="00492F3D"/>
    <w:pPr>
      <w:keepNext/>
      <w:keepLines/>
      <w:adjustRightInd w:val="0"/>
      <w:spacing w:before="160" w:after="80" w:line="312" w:lineRule="atLeast"/>
      <w:textAlignment w:val="baseline"/>
      <w:outlineLvl w:val="1"/>
    </w:pPr>
    <w:rPr>
      <w:rFonts w:asciiTheme="majorHAnsi" w:eastAsiaTheme="majorEastAsia" w:hAnsiTheme="majorHAnsi" w:cstheme="majorBidi"/>
      <w:color w:val="0F4761" w:themeColor="accent1" w:themeShade="BF"/>
      <w:kern w:val="0"/>
      <w:sz w:val="40"/>
      <w:szCs w:val="40"/>
    </w:rPr>
  </w:style>
  <w:style w:type="paragraph" w:styleId="3">
    <w:name w:val="heading 3"/>
    <w:basedOn w:val="a"/>
    <w:next w:val="a"/>
    <w:link w:val="30"/>
    <w:semiHidden/>
    <w:unhideWhenUsed/>
    <w:qFormat/>
    <w:rsid w:val="00492F3D"/>
    <w:pPr>
      <w:keepNext/>
      <w:keepLines/>
      <w:adjustRightInd w:val="0"/>
      <w:spacing w:before="160" w:after="80" w:line="312" w:lineRule="atLeast"/>
      <w:textAlignment w:val="baseline"/>
      <w:outlineLvl w:val="2"/>
    </w:pPr>
    <w:rPr>
      <w:rFonts w:asciiTheme="majorHAnsi" w:eastAsiaTheme="majorEastAsia" w:hAnsiTheme="majorHAnsi" w:cstheme="majorBidi"/>
      <w:color w:val="0F4761" w:themeColor="accent1" w:themeShade="BF"/>
      <w:kern w:val="0"/>
      <w:sz w:val="32"/>
      <w:szCs w:val="32"/>
    </w:rPr>
  </w:style>
  <w:style w:type="paragraph" w:styleId="4">
    <w:name w:val="heading 4"/>
    <w:basedOn w:val="a"/>
    <w:next w:val="a"/>
    <w:link w:val="40"/>
    <w:semiHidden/>
    <w:unhideWhenUsed/>
    <w:qFormat/>
    <w:rsid w:val="00492F3D"/>
    <w:pPr>
      <w:keepNext/>
      <w:keepLines/>
      <w:adjustRightInd w:val="0"/>
      <w:spacing w:before="80" w:after="40" w:line="312" w:lineRule="atLeast"/>
      <w:textAlignment w:val="baseline"/>
      <w:outlineLvl w:val="3"/>
    </w:pPr>
    <w:rPr>
      <w:rFonts w:cstheme="majorBidi"/>
      <w:color w:val="0F4761" w:themeColor="accent1" w:themeShade="BF"/>
      <w:kern w:val="0"/>
      <w:sz w:val="28"/>
      <w:szCs w:val="28"/>
    </w:rPr>
  </w:style>
  <w:style w:type="paragraph" w:styleId="5">
    <w:name w:val="heading 5"/>
    <w:basedOn w:val="a"/>
    <w:next w:val="a"/>
    <w:link w:val="50"/>
    <w:semiHidden/>
    <w:unhideWhenUsed/>
    <w:qFormat/>
    <w:rsid w:val="00492F3D"/>
    <w:pPr>
      <w:keepNext/>
      <w:keepLines/>
      <w:adjustRightInd w:val="0"/>
      <w:spacing w:before="80" w:after="40" w:line="312" w:lineRule="atLeast"/>
      <w:textAlignment w:val="baseline"/>
      <w:outlineLvl w:val="4"/>
    </w:pPr>
    <w:rPr>
      <w:rFonts w:cstheme="majorBidi"/>
      <w:color w:val="0F4761" w:themeColor="accent1" w:themeShade="BF"/>
      <w:kern w:val="0"/>
      <w:sz w:val="24"/>
    </w:rPr>
  </w:style>
  <w:style w:type="paragraph" w:styleId="6">
    <w:name w:val="heading 6"/>
    <w:basedOn w:val="a"/>
    <w:next w:val="a"/>
    <w:link w:val="60"/>
    <w:semiHidden/>
    <w:unhideWhenUsed/>
    <w:qFormat/>
    <w:rsid w:val="00492F3D"/>
    <w:pPr>
      <w:keepNext/>
      <w:keepLines/>
      <w:adjustRightInd w:val="0"/>
      <w:spacing w:before="40" w:line="312" w:lineRule="atLeast"/>
      <w:textAlignment w:val="baseline"/>
      <w:outlineLvl w:val="5"/>
    </w:pPr>
    <w:rPr>
      <w:rFonts w:cstheme="majorBidi"/>
      <w:b/>
      <w:bCs/>
      <w:color w:val="0F4761" w:themeColor="accent1" w:themeShade="BF"/>
      <w:kern w:val="0"/>
      <w:szCs w:val="20"/>
    </w:rPr>
  </w:style>
  <w:style w:type="paragraph" w:styleId="7">
    <w:name w:val="heading 7"/>
    <w:basedOn w:val="a"/>
    <w:next w:val="a"/>
    <w:link w:val="70"/>
    <w:semiHidden/>
    <w:unhideWhenUsed/>
    <w:qFormat/>
    <w:rsid w:val="00492F3D"/>
    <w:pPr>
      <w:keepNext/>
      <w:keepLines/>
      <w:adjustRightInd w:val="0"/>
      <w:spacing w:before="40" w:line="312" w:lineRule="atLeast"/>
      <w:textAlignment w:val="baseline"/>
      <w:outlineLvl w:val="6"/>
    </w:pPr>
    <w:rPr>
      <w:rFonts w:cstheme="majorBidi"/>
      <w:b/>
      <w:bCs/>
      <w:color w:val="595959" w:themeColor="text1" w:themeTint="A6"/>
      <w:kern w:val="0"/>
      <w:szCs w:val="20"/>
    </w:rPr>
  </w:style>
  <w:style w:type="paragraph" w:styleId="8">
    <w:name w:val="heading 8"/>
    <w:basedOn w:val="a"/>
    <w:next w:val="a"/>
    <w:link w:val="80"/>
    <w:semiHidden/>
    <w:unhideWhenUsed/>
    <w:qFormat/>
    <w:rsid w:val="00492F3D"/>
    <w:pPr>
      <w:keepNext/>
      <w:keepLines/>
      <w:adjustRightInd w:val="0"/>
      <w:spacing w:line="312" w:lineRule="atLeast"/>
      <w:textAlignment w:val="baseline"/>
      <w:outlineLvl w:val="7"/>
    </w:pPr>
    <w:rPr>
      <w:rFonts w:cstheme="majorBidi"/>
      <w:color w:val="595959" w:themeColor="text1" w:themeTint="A6"/>
      <w:kern w:val="0"/>
      <w:szCs w:val="20"/>
    </w:rPr>
  </w:style>
  <w:style w:type="paragraph" w:styleId="9">
    <w:name w:val="heading 9"/>
    <w:basedOn w:val="a"/>
    <w:next w:val="a"/>
    <w:link w:val="90"/>
    <w:semiHidden/>
    <w:unhideWhenUsed/>
    <w:qFormat/>
    <w:rsid w:val="00492F3D"/>
    <w:pPr>
      <w:keepNext/>
      <w:keepLines/>
      <w:adjustRightInd w:val="0"/>
      <w:spacing w:line="312" w:lineRule="atLeast"/>
      <w:textAlignment w:val="baseline"/>
      <w:outlineLvl w:val="8"/>
    </w:pPr>
    <w:rPr>
      <w:rFonts w:eastAsiaTheme="majorEastAsia" w:cstheme="majorBidi"/>
      <w:color w:val="595959" w:themeColor="text1" w:themeTint="A6"/>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ther1">
    <w:name w:val="Other|1"/>
    <w:basedOn w:val="a"/>
    <w:rsid w:val="00544F8D"/>
    <w:pPr>
      <w:adjustRightInd w:val="0"/>
      <w:spacing w:line="341" w:lineRule="auto"/>
      <w:ind w:firstLine="400"/>
      <w:textAlignment w:val="baseline"/>
    </w:pPr>
    <w:rPr>
      <w:rFonts w:ascii="宋体" w:eastAsia="宋体" w:hAnsi="宋体" w:cs="宋体"/>
      <w:color w:val="545557"/>
      <w:kern w:val="0"/>
      <w:szCs w:val="20"/>
      <w:lang w:val="zh-TW" w:eastAsia="zh-TW" w:bidi="zh-TW"/>
    </w:rPr>
  </w:style>
  <w:style w:type="paragraph" w:customStyle="1" w:styleId="Bodytext1">
    <w:name w:val="Body text|1"/>
    <w:basedOn w:val="a"/>
    <w:rsid w:val="00544F8D"/>
    <w:pPr>
      <w:spacing w:line="341" w:lineRule="auto"/>
      <w:ind w:firstLine="400"/>
    </w:pPr>
    <w:rPr>
      <w:rFonts w:ascii="宋体" w:hAnsi="宋体" w:cs="宋体"/>
      <w:color w:val="545557"/>
      <w:lang w:val="zh-TW" w:eastAsia="zh-TW" w:bidi="zh-TW"/>
    </w:rPr>
  </w:style>
  <w:style w:type="character" w:customStyle="1" w:styleId="10">
    <w:name w:val="标题 1 字符"/>
    <w:basedOn w:val="a0"/>
    <w:link w:val="1"/>
    <w:rsid w:val="00492F3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semiHidden/>
    <w:rsid w:val="00492F3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semiHidden/>
    <w:rsid w:val="00492F3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semiHidden/>
    <w:rsid w:val="00492F3D"/>
    <w:rPr>
      <w:rFonts w:asciiTheme="minorHAnsi" w:eastAsiaTheme="minorEastAsia" w:hAnsiTheme="minorHAnsi" w:cstheme="majorBidi"/>
      <w:color w:val="0F4761" w:themeColor="accent1" w:themeShade="BF"/>
      <w:sz w:val="28"/>
      <w:szCs w:val="28"/>
    </w:rPr>
  </w:style>
  <w:style w:type="character" w:customStyle="1" w:styleId="50">
    <w:name w:val="标题 5 字符"/>
    <w:basedOn w:val="a0"/>
    <w:link w:val="5"/>
    <w:semiHidden/>
    <w:rsid w:val="00492F3D"/>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semiHidden/>
    <w:rsid w:val="00492F3D"/>
    <w:rPr>
      <w:rFonts w:asciiTheme="minorHAnsi" w:eastAsiaTheme="minorEastAsia" w:hAnsiTheme="minorHAnsi" w:cstheme="majorBidi"/>
      <w:b/>
      <w:bCs/>
      <w:color w:val="0F4761" w:themeColor="accent1" w:themeShade="BF"/>
      <w:sz w:val="21"/>
    </w:rPr>
  </w:style>
  <w:style w:type="character" w:customStyle="1" w:styleId="70">
    <w:name w:val="标题 7 字符"/>
    <w:basedOn w:val="a0"/>
    <w:link w:val="7"/>
    <w:semiHidden/>
    <w:rsid w:val="00492F3D"/>
    <w:rPr>
      <w:rFonts w:asciiTheme="minorHAnsi" w:eastAsiaTheme="minorEastAsia" w:hAnsiTheme="minorHAnsi" w:cstheme="majorBidi"/>
      <w:b/>
      <w:bCs/>
      <w:color w:val="595959" w:themeColor="text1" w:themeTint="A6"/>
      <w:sz w:val="21"/>
    </w:rPr>
  </w:style>
  <w:style w:type="character" w:customStyle="1" w:styleId="80">
    <w:name w:val="标题 8 字符"/>
    <w:basedOn w:val="a0"/>
    <w:link w:val="8"/>
    <w:semiHidden/>
    <w:rsid w:val="00492F3D"/>
    <w:rPr>
      <w:rFonts w:asciiTheme="minorHAnsi" w:eastAsiaTheme="minorEastAsia" w:hAnsiTheme="minorHAnsi" w:cstheme="majorBidi"/>
      <w:color w:val="595959" w:themeColor="text1" w:themeTint="A6"/>
      <w:sz w:val="21"/>
    </w:rPr>
  </w:style>
  <w:style w:type="character" w:customStyle="1" w:styleId="90">
    <w:name w:val="标题 9 字符"/>
    <w:basedOn w:val="a0"/>
    <w:link w:val="9"/>
    <w:semiHidden/>
    <w:rsid w:val="00492F3D"/>
    <w:rPr>
      <w:rFonts w:asciiTheme="minorHAnsi" w:eastAsiaTheme="majorEastAsia" w:hAnsiTheme="minorHAnsi" w:cstheme="majorBidi"/>
      <w:color w:val="595959" w:themeColor="text1" w:themeTint="A6"/>
      <w:sz w:val="21"/>
    </w:rPr>
  </w:style>
  <w:style w:type="paragraph" w:styleId="a3">
    <w:name w:val="Title"/>
    <w:basedOn w:val="a"/>
    <w:next w:val="a"/>
    <w:link w:val="a4"/>
    <w:qFormat/>
    <w:rsid w:val="00492F3D"/>
    <w:pPr>
      <w:adjustRightInd w:val="0"/>
      <w:spacing w:after="80"/>
      <w:contextualSpacing/>
      <w:jc w:val="center"/>
      <w:textAlignment w:val="baseline"/>
    </w:pPr>
    <w:rPr>
      <w:rFonts w:asciiTheme="majorHAnsi" w:eastAsiaTheme="majorEastAsia" w:hAnsiTheme="majorHAnsi" w:cstheme="majorBidi"/>
      <w:spacing w:val="-10"/>
      <w:kern w:val="28"/>
      <w:sz w:val="56"/>
      <w:szCs w:val="56"/>
    </w:rPr>
  </w:style>
  <w:style w:type="character" w:customStyle="1" w:styleId="a4">
    <w:name w:val="标题 字符"/>
    <w:basedOn w:val="a0"/>
    <w:link w:val="a3"/>
    <w:rsid w:val="00492F3D"/>
    <w:rPr>
      <w:rFonts w:asciiTheme="majorHAnsi" w:eastAsiaTheme="majorEastAsia" w:hAnsiTheme="majorHAnsi" w:cstheme="majorBidi"/>
      <w:spacing w:val="-10"/>
      <w:kern w:val="28"/>
      <w:sz w:val="56"/>
      <w:szCs w:val="56"/>
    </w:rPr>
  </w:style>
  <w:style w:type="paragraph" w:styleId="a5">
    <w:name w:val="Subtitle"/>
    <w:basedOn w:val="a"/>
    <w:next w:val="a"/>
    <w:link w:val="a6"/>
    <w:qFormat/>
    <w:rsid w:val="00492F3D"/>
    <w:pPr>
      <w:numPr>
        <w:ilvl w:val="1"/>
      </w:numPr>
      <w:adjustRightInd w:val="0"/>
      <w:spacing w:after="160" w:line="312" w:lineRule="atLeast"/>
      <w:jc w:val="center"/>
      <w:textAlignment w:val="baseline"/>
    </w:pPr>
    <w:rPr>
      <w:rFonts w:asciiTheme="majorHAnsi" w:eastAsiaTheme="majorEastAsia" w:hAnsiTheme="majorHAnsi" w:cstheme="majorBidi"/>
      <w:color w:val="595959" w:themeColor="text1" w:themeTint="A6"/>
      <w:spacing w:val="15"/>
      <w:kern w:val="0"/>
      <w:sz w:val="28"/>
      <w:szCs w:val="28"/>
    </w:rPr>
  </w:style>
  <w:style w:type="character" w:customStyle="1" w:styleId="a6">
    <w:name w:val="副标题 字符"/>
    <w:basedOn w:val="a0"/>
    <w:link w:val="a5"/>
    <w:rsid w:val="00492F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99"/>
    <w:qFormat/>
    <w:rsid w:val="00492F3D"/>
    <w:pPr>
      <w:adjustRightInd w:val="0"/>
      <w:spacing w:before="160" w:after="160" w:line="312" w:lineRule="atLeast"/>
      <w:jc w:val="center"/>
      <w:textAlignment w:val="baseline"/>
    </w:pPr>
    <w:rPr>
      <w:rFonts w:ascii="Times New Roman" w:eastAsia="宋体" w:hAnsi="Times New Roman" w:cs="Times New Roman"/>
      <w:i/>
      <w:iCs/>
      <w:color w:val="404040" w:themeColor="text1" w:themeTint="BF"/>
      <w:kern w:val="0"/>
      <w:szCs w:val="20"/>
    </w:rPr>
  </w:style>
  <w:style w:type="character" w:customStyle="1" w:styleId="a8">
    <w:name w:val="引用 字符"/>
    <w:basedOn w:val="a0"/>
    <w:link w:val="a7"/>
    <w:uiPriority w:val="99"/>
    <w:rsid w:val="00492F3D"/>
    <w:rPr>
      <w:i/>
      <w:iCs/>
      <w:color w:val="404040" w:themeColor="text1" w:themeTint="BF"/>
      <w:sz w:val="21"/>
    </w:rPr>
  </w:style>
  <w:style w:type="paragraph" w:styleId="a9">
    <w:name w:val="List Paragraph"/>
    <w:basedOn w:val="a"/>
    <w:uiPriority w:val="99"/>
    <w:qFormat/>
    <w:rsid w:val="00492F3D"/>
    <w:pPr>
      <w:adjustRightInd w:val="0"/>
      <w:spacing w:line="312" w:lineRule="atLeast"/>
      <w:ind w:left="720"/>
      <w:contextualSpacing/>
      <w:textAlignment w:val="baseline"/>
    </w:pPr>
    <w:rPr>
      <w:rFonts w:ascii="Times New Roman" w:eastAsia="宋体" w:hAnsi="Times New Roman" w:cs="Times New Roman"/>
      <w:kern w:val="0"/>
      <w:szCs w:val="20"/>
    </w:rPr>
  </w:style>
  <w:style w:type="character" w:styleId="aa">
    <w:name w:val="Intense Emphasis"/>
    <w:basedOn w:val="a0"/>
    <w:uiPriority w:val="21"/>
    <w:qFormat/>
    <w:rsid w:val="00492F3D"/>
    <w:rPr>
      <w:i/>
      <w:iCs/>
      <w:color w:val="0F4761" w:themeColor="accent1" w:themeShade="BF"/>
    </w:rPr>
  </w:style>
  <w:style w:type="paragraph" w:styleId="ab">
    <w:name w:val="Intense Quote"/>
    <w:basedOn w:val="a"/>
    <w:next w:val="a"/>
    <w:link w:val="ac"/>
    <w:uiPriority w:val="99"/>
    <w:qFormat/>
    <w:rsid w:val="00492F3D"/>
    <w:pPr>
      <w:pBdr>
        <w:top w:val="single" w:sz="4" w:space="10" w:color="0F4761" w:themeColor="accent1" w:themeShade="BF"/>
        <w:bottom w:val="single" w:sz="4" w:space="10" w:color="0F4761" w:themeColor="accent1" w:themeShade="BF"/>
      </w:pBdr>
      <w:adjustRightInd w:val="0"/>
      <w:spacing w:before="360" w:after="360" w:line="312" w:lineRule="atLeast"/>
      <w:ind w:left="864" w:right="864"/>
      <w:jc w:val="center"/>
      <w:textAlignment w:val="baseline"/>
    </w:pPr>
    <w:rPr>
      <w:rFonts w:ascii="Times New Roman" w:eastAsia="宋体" w:hAnsi="Times New Roman" w:cs="Times New Roman"/>
      <w:i/>
      <w:iCs/>
      <w:color w:val="0F4761" w:themeColor="accent1" w:themeShade="BF"/>
      <w:kern w:val="0"/>
      <w:szCs w:val="20"/>
    </w:rPr>
  </w:style>
  <w:style w:type="character" w:customStyle="1" w:styleId="ac">
    <w:name w:val="明显引用 字符"/>
    <w:basedOn w:val="a0"/>
    <w:link w:val="ab"/>
    <w:uiPriority w:val="99"/>
    <w:rsid w:val="00492F3D"/>
    <w:rPr>
      <w:i/>
      <w:iCs/>
      <w:color w:val="0F4761" w:themeColor="accent1" w:themeShade="BF"/>
      <w:sz w:val="21"/>
    </w:rPr>
  </w:style>
  <w:style w:type="character" w:styleId="ad">
    <w:name w:val="Intense Reference"/>
    <w:basedOn w:val="a0"/>
    <w:uiPriority w:val="32"/>
    <w:qFormat/>
    <w:rsid w:val="00492F3D"/>
    <w:rPr>
      <w:b/>
      <w:bCs/>
      <w:smallCaps/>
      <w:color w:val="0F4761" w:themeColor="accent1" w:themeShade="BF"/>
      <w:spacing w:val="5"/>
    </w:rPr>
  </w:style>
  <w:style w:type="paragraph" w:customStyle="1" w:styleId="Default">
    <w:name w:val="Default"/>
    <w:qFormat/>
    <w:rsid w:val="00442A9E"/>
    <w:pPr>
      <w:widowControl w:val="0"/>
      <w:autoSpaceDE w:val="0"/>
      <w:autoSpaceDN w:val="0"/>
      <w:adjustRightInd w:val="0"/>
    </w:pPr>
    <w:rPr>
      <w:rFonts w:ascii="方正小标宋简体" w:eastAsia="方正小标宋简体" w:hAnsiTheme="minorHAnsi" w:cs="方正小标宋简体"/>
      <w:color w:val="000000"/>
      <w:sz w:val="24"/>
      <w:szCs w:val="24"/>
    </w:rPr>
  </w:style>
  <w:style w:type="character" w:styleId="ae">
    <w:name w:val="Hyperlink"/>
    <w:basedOn w:val="a0"/>
    <w:uiPriority w:val="99"/>
    <w:semiHidden/>
    <w:unhideWhenUsed/>
    <w:rsid w:val="000B0A8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655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ike.baidu.com/item/%E6%99%AE%E9%80%9A%E9%AB%98%E7%AD%89%E5%AD%A6%E6%A0%A1%E6%9C%AC%E7%A7%91%E4%B8%93%E4%B8%9A%E7%9B%AE%E5%BD%95%EF%BC%882025%E5%B9%B4%EF%BC%89/65661673?fr=aladdi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8613978367150</dc:creator>
  <cp:keywords/>
  <dc:description/>
  <cp:lastModifiedBy>8613978367150</cp:lastModifiedBy>
  <cp:revision>18</cp:revision>
  <cp:lastPrinted>2025-06-27T07:48:00Z</cp:lastPrinted>
  <dcterms:created xsi:type="dcterms:W3CDTF">2025-06-27T07:21:00Z</dcterms:created>
  <dcterms:modified xsi:type="dcterms:W3CDTF">2025-06-27T09:00:00Z</dcterms:modified>
</cp:coreProperties>
</file>